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E7" w:rsidRPr="0005715F" w:rsidRDefault="00EA27E7" w:rsidP="00EA27E7">
      <w:pPr>
        <w:jc w:val="right"/>
        <w:rPr>
          <w:rFonts w:cs="Arial"/>
        </w:rPr>
      </w:pPr>
      <w:r w:rsidRPr="0005715F">
        <w:rPr>
          <w:rFonts w:cs="Arial"/>
        </w:rPr>
        <w:t>Приложение 1</w:t>
      </w:r>
    </w:p>
    <w:p w:rsidR="00EA27E7" w:rsidRPr="0005715F" w:rsidRDefault="00EA27E7" w:rsidP="00EA27E7">
      <w:pPr>
        <w:jc w:val="right"/>
        <w:rPr>
          <w:rFonts w:cs="Arial"/>
        </w:rPr>
      </w:pPr>
      <w:r w:rsidRPr="0005715F">
        <w:rPr>
          <w:rFonts w:cs="Arial"/>
        </w:rPr>
        <w:t xml:space="preserve">к Порядку предоставления субсидий из средств бюджета </w:t>
      </w:r>
    </w:p>
    <w:p w:rsidR="00EA27E7" w:rsidRPr="0005715F" w:rsidRDefault="00EA27E7" w:rsidP="00EA27E7">
      <w:pPr>
        <w:jc w:val="right"/>
        <w:rPr>
          <w:rFonts w:cs="Arial"/>
        </w:rPr>
      </w:pPr>
      <w:r w:rsidRPr="0005715F">
        <w:rPr>
          <w:rFonts w:cs="Arial"/>
        </w:rPr>
        <w:t xml:space="preserve">Советского района некоммерческим организациям </w:t>
      </w:r>
    </w:p>
    <w:p w:rsidR="00EA27E7" w:rsidRPr="0005715F" w:rsidRDefault="00EA27E7" w:rsidP="00EA27E7">
      <w:pPr>
        <w:jc w:val="right"/>
        <w:rPr>
          <w:rFonts w:cs="Arial"/>
        </w:rPr>
      </w:pPr>
      <w:r w:rsidRPr="0005715F">
        <w:rPr>
          <w:rFonts w:cs="Arial"/>
        </w:rPr>
        <w:t>в сфере физической культуры и спорта</w:t>
      </w:r>
    </w:p>
    <w:p w:rsidR="00EA27E7" w:rsidRPr="0005715F" w:rsidRDefault="00EA27E7" w:rsidP="00EA27E7">
      <w:pPr>
        <w:jc w:val="right"/>
        <w:rPr>
          <w:rFonts w:cs="Arial"/>
        </w:rPr>
      </w:pPr>
    </w:p>
    <w:p w:rsidR="00EA27E7" w:rsidRPr="0005715F" w:rsidRDefault="00EA27E7" w:rsidP="00EA27E7">
      <w:pPr>
        <w:jc w:val="center"/>
        <w:rPr>
          <w:rFonts w:cs="Arial"/>
        </w:rPr>
      </w:pPr>
      <w:r w:rsidRPr="0005715F">
        <w:rPr>
          <w:rFonts w:cs="Arial"/>
          <w:b/>
        </w:rPr>
        <w:t>Форма заявки на участие в конкурсе</w:t>
      </w:r>
    </w:p>
    <w:p w:rsidR="00EA27E7" w:rsidRPr="0005715F" w:rsidRDefault="00EA27E7" w:rsidP="00EA27E7">
      <w:pPr>
        <w:rPr>
          <w:rFonts w:cs="Arial"/>
        </w:rPr>
      </w:pPr>
      <w:r w:rsidRPr="0005715F">
        <w:rPr>
          <w:rFonts w:cs="Arial"/>
        </w:rPr>
        <w:t>_______________________________________________________________________________</w:t>
      </w:r>
    </w:p>
    <w:p w:rsidR="00EA27E7" w:rsidRPr="0005715F" w:rsidRDefault="00EA27E7" w:rsidP="00EA27E7">
      <w:pPr>
        <w:jc w:val="center"/>
        <w:rPr>
          <w:rFonts w:cs="Arial"/>
        </w:rPr>
      </w:pPr>
      <w:proofErr w:type="gramStart"/>
      <w:r w:rsidRPr="0005715F">
        <w:rPr>
          <w:rFonts w:cs="Arial"/>
        </w:rPr>
        <w:t>(на официальном бланке участника конкурса (при наличии)</w:t>
      </w:r>
      <w:proofErr w:type="gramEnd"/>
    </w:p>
    <w:p w:rsidR="00EA27E7" w:rsidRPr="0005715F" w:rsidRDefault="00EA27E7" w:rsidP="00EA27E7">
      <w:pPr>
        <w:jc w:val="center"/>
        <w:rPr>
          <w:rFonts w:cs="Arial"/>
        </w:rPr>
      </w:pPr>
    </w:p>
    <w:p w:rsidR="00EA27E7" w:rsidRPr="0005715F" w:rsidRDefault="00EA27E7" w:rsidP="00EA27E7">
      <w:pPr>
        <w:jc w:val="right"/>
        <w:rPr>
          <w:rFonts w:cs="Arial"/>
        </w:rPr>
      </w:pPr>
      <w:r w:rsidRPr="0005715F">
        <w:rPr>
          <w:rFonts w:cs="Arial"/>
        </w:rPr>
        <w:t>Директору Департамента социального развития</w:t>
      </w:r>
    </w:p>
    <w:p w:rsidR="00EA27E7" w:rsidRPr="0005715F" w:rsidRDefault="00EA27E7" w:rsidP="00EA27E7">
      <w:pPr>
        <w:jc w:val="right"/>
        <w:rPr>
          <w:rFonts w:cs="Arial"/>
        </w:rPr>
      </w:pPr>
      <w:r w:rsidRPr="0005715F">
        <w:rPr>
          <w:rFonts w:cs="Arial"/>
        </w:rPr>
        <w:t>администрации Советского района</w:t>
      </w:r>
    </w:p>
    <w:p w:rsidR="00EA27E7" w:rsidRPr="0005715F" w:rsidRDefault="00EA27E7" w:rsidP="00EA27E7">
      <w:pPr>
        <w:jc w:val="right"/>
        <w:rPr>
          <w:rFonts w:cs="Arial"/>
        </w:rPr>
      </w:pPr>
      <w:r w:rsidRPr="0005715F">
        <w:rPr>
          <w:rFonts w:cs="Arial"/>
        </w:rPr>
        <w:t>________________________________________</w:t>
      </w:r>
    </w:p>
    <w:p w:rsidR="00EA27E7" w:rsidRPr="0005715F" w:rsidRDefault="00EA27E7" w:rsidP="00EA27E7">
      <w:pPr>
        <w:jc w:val="right"/>
        <w:rPr>
          <w:rFonts w:cs="Arial"/>
        </w:rPr>
      </w:pPr>
      <w:r w:rsidRPr="0005715F">
        <w:rPr>
          <w:rFonts w:cs="Arial"/>
        </w:rPr>
        <w:t>от ________________________________________</w:t>
      </w:r>
    </w:p>
    <w:p w:rsidR="00EA27E7" w:rsidRPr="0005715F" w:rsidRDefault="00EA27E7" w:rsidP="00EA27E7">
      <w:pPr>
        <w:jc w:val="right"/>
        <w:rPr>
          <w:rFonts w:cs="Arial"/>
        </w:rPr>
      </w:pPr>
      <w:r w:rsidRPr="0005715F">
        <w:rPr>
          <w:rFonts w:cs="Arial"/>
        </w:rPr>
        <w:t>________________________________________</w:t>
      </w:r>
    </w:p>
    <w:p w:rsidR="00EA27E7" w:rsidRPr="0005715F" w:rsidRDefault="00EA27E7" w:rsidP="00EA27E7">
      <w:pPr>
        <w:jc w:val="right"/>
        <w:rPr>
          <w:rFonts w:cs="Arial"/>
        </w:rPr>
      </w:pPr>
      <w:r w:rsidRPr="0005715F">
        <w:rPr>
          <w:rFonts w:cs="Arial"/>
        </w:rPr>
        <w:t>________________________________________</w:t>
      </w:r>
    </w:p>
    <w:p w:rsidR="00EA27E7" w:rsidRPr="0005715F" w:rsidRDefault="00EA27E7" w:rsidP="00EA27E7">
      <w:pPr>
        <w:jc w:val="right"/>
        <w:rPr>
          <w:rFonts w:cs="Arial"/>
        </w:rPr>
      </w:pPr>
      <w:r w:rsidRPr="0005715F">
        <w:rPr>
          <w:rFonts w:cs="Arial"/>
        </w:rPr>
        <w:t>(наименование участника конкурса)</w:t>
      </w:r>
    </w:p>
    <w:p w:rsidR="00EA27E7" w:rsidRPr="0005715F" w:rsidRDefault="00EA27E7" w:rsidP="00EA27E7">
      <w:pPr>
        <w:jc w:val="right"/>
        <w:rPr>
          <w:rFonts w:cs="Arial"/>
        </w:rPr>
      </w:pPr>
    </w:p>
    <w:p w:rsidR="00EA27E7" w:rsidRPr="0005715F" w:rsidRDefault="00EA27E7" w:rsidP="00EA27E7">
      <w:pPr>
        <w:jc w:val="center"/>
        <w:rPr>
          <w:rFonts w:cs="Arial"/>
          <w:b/>
        </w:rPr>
      </w:pPr>
      <w:r w:rsidRPr="0005715F">
        <w:rPr>
          <w:rFonts w:cs="Arial"/>
          <w:b/>
        </w:rPr>
        <w:t>Заявка на участие</w:t>
      </w:r>
    </w:p>
    <w:p w:rsidR="00EA27E7" w:rsidRPr="0005715F" w:rsidRDefault="00EA27E7" w:rsidP="00EA27E7">
      <w:pPr>
        <w:jc w:val="center"/>
        <w:rPr>
          <w:rFonts w:cs="Arial"/>
          <w:b/>
        </w:rPr>
      </w:pPr>
      <w:r w:rsidRPr="0005715F">
        <w:rPr>
          <w:rFonts w:cs="Arial"/>
          <w:b/>
        </w:rPr>
        <w:t>в конкурсе проектов на соискание субсидии</w:t>
      </w:r>
    </w:p>
    <w:p w:rsidR="00EA27E7" w:rsidRPr="0005715F" w:rsidRDefault="00EA27E7" w:rsidP="00EA27E7">
      <w:pPr>
        <w:jc w:val="center"/>
        <w:rPr>
          <w:rFonts w:cs="Arial"/>
        </w:rPr>
      </w:pPr>
      <w:r w:rsidRPr="0005715F">
        <w:rPr>
          <w:rFonts w:cs="Arial"/>
        </w:rPr>
        <w:t>«Предоставление субсидий из средств бюджета Советского района некоммерческим организациям в сфере физической культуры и спорта»</w:t>
      </w:r>
    </w:p>
    <w:p w:rsidR="00EA27E7" w:rsidRPr="0005715F" w:rsidRDefault="00EA27E7" w:rsidP="00EA27E7">
      <w:pPr>
        <w:rPr>
          <w:rFonts w:cs="Arial"/>
        </w:rPr>
      </w:pPr>
    </w:p>
    <w:p w:rsidR="00EA27E7" w:rsidRPr="0005715F" w:rsidRDefault="00EA27E7" w:rsidP="00EA27E7">
      <w:pPr>
        <w:ind w:firstLine="708"/>
        <w:jc w:val="both"/>
        <w:rPr>
          <w:rFonts w:cs="Arial"/>
        </w:rPr>
      </w:pPr>
      <w:proofErr w:type="gramStart"/>
      <w:r w:rsidRPr="0005715F">
        <w:rPr>
          <w:rFonts w:cs="Arial"/>
        </w:rPr>
        <w:t>В соответствии с Порядком предоставления субсидии в форме субсидий из бюджета Советского района «Порядок предоставления субсидий из средств бюджета Советского района некоммерческим организациям в сфере физической культуры и спорта», утвержденный постановлением администрации Советского района от «___» _________ 20___ № _____/НПА (далее Порядок) направляю для участия в конкурсе социально значимых проектов на соискание субсидия «Предоставление субсидии из бюджета Советского района некоммерческим организациям в сфере</w:t>
      </w:r>
      <w:proofErr w:type="gramEnd"/>
      <w:r w:rsidRPr="0005715F">
        <w:rPr>
          <w:rFonts w:cs="Arial"/>
        </w:rPr>
        <w:t xml:space="preserve"> физической культуры и спорта (далее конкурс, проект) проект___________________________________________________________________</w:t>
      </w:r>
    </w:p>
    <w:p w:rsidR="00EA27E7" w:rsidRPr="0005715F" w:rsidRDefault="00EA27E7" w:rsidP="00EA27E7">
      <w:pPr>
        <w:jc w:val="both"/>
        <w:rPr>
          <w:rFonts w:cs="Arial"/>
        </w:rPr>
      </w:pPr>
      <w:r w:rsidRPr="0005715F">
        <w:rPr>
          <w:rFonts w:cs="Arial"/>
        </w:rPr>
        <w:t>(полное название проекта)</w:t>
      </w:r>
    </w:p>
    <w:p w:rsidR="00EA27E7" w:rsidRPr="0005715F" w:rsidRDefault="00EA27E7" w:rsidP="00EA27E7">
      <w:pPr>
        <w:jc w:val="both"/>
        <w:rPr>
          <w:rFonts w:cs="Arial"/>
        </w:rPr>
      </w:pPr>
    </w:p>
    <w:p w:rsidR="00EA27E7" w:rsidRPr="0005715F" w:rsidRDefault="00EA27E7" w:rsidP="00EA27E7">
      <w:pPr>
        <w:jc w:val="both"/>
        <w:rPr>
          <w:rFonts w:cs="Arial"/>
        </w:rPr>
      </w:pPr>
      <w:r w:rsidRPr="0005715F">
        <w:rPr>
          <w:rFonts w:cs="Arial"/>
        </w:rPr>
        <w:t>Настоящим подтверждаю соответствие следующим требованиям:</w:t>
      </w:r>
    </w:p>
    <w:p w:rsidR="00EA27E7" w:rsidRPr="0005715F" w:rsidRDefault="00EA27E7" w:rsidP="00EA27E7">
      <w:pPr>
        <w:tabs>
          <w:tab w:val="left" w:pos="851"/>
        </w:tabs>
        <w:jc w:val="both"/>
        <w:rPr>
          <w:rFonts w:cs="Arial"/>
        </w:rPr>
      </w:pPr>
      <w:r w:rsidRPr="0005715F">
        <w:rPr>
          <w:rFonts w:cs="Arial"/>
        </w:rPr>
        <w:t>1) 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EA27E7" w:rsidRPr="0005715F" w:rsidRDefault="00EA27E7" w:rsidP="00EA27E7">
      <w:pPr>
        <w:tabs>
          <w:tab w:val="left" w:pos="851"/>
        </w:tabs>
        <w:jc w:val="both"/>
        <w:rPr>
          <w:rFonts w:cs="Arial"/>
        </w:rPr>
      </w:pPr>
      <w:r w:rsidRPr="0005715F">
        <w:rPr>
          <w:rFonts w:cs="Arial"/>
        </w:rPr>
        <w:t>2) отсутствие просроченной задолженности по возврату в бюджет Советского района, субсидия, субсидий, бюджетных инвестиций, предоставленных, в том числе в соответствии с иными муниципальными правовыми актами Советского района, и иной просроченной задолженности в бюджет Советского района;</w:t>
      </w:r>
    </w:p>
    <w:p w:rsidR="00EA27E7" w:rsidRPr="0005715F" w:rsidRDefault="00EA27E7" w:rsidP="00EA27E7">
      <w:pPr>
        <w:tabs>
          <w:tab w:val="left" w:pos="851"/>
        </w:tabs>
        <w:jc w:val="both"/>
        <w:rPr>
          <w:rFonts w:cs="Arial"/>
        </w:rPr>
      </w:pPr>
      <w:r w:rsidRPr="0005715F">
        <w:rPr>
          <w:rFonts w:cs="Arial"/>
        </w:rPr>
        <w:t>3) участник конкурса не находится в процессе реорганизации (за исключением реорганизации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участника конкурса не должна быть приостановлена в порядке, предусмотренном законодательством Российской Федерации.</w:t>
      </w:r>
    </w:p>
    <w:p w:rsidR="00EA27E7" w:rsidRPr="0005715F" w:rsidRDefault="00EA27E7" w:rsidP="00EA27E7">
      <w:pPr>
        <w:tabs>
          <w:tab w:val="left" w:pos="851"/>
        </w:tabs>
        <w:jc w:val="both"/>
        <w:rPr>
          <w:rFonts w:cs="Arial"/>
        </w:rPr>
      </w:pPr>
      <w:proofErr w:type="gramStart"/>
      <w:r w:rsidRPr="0005715F">
        <w:rPr>
          <w:rFonts w:cs="Arial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конкурса;</w:t>
      </w:r>
      <w:proofErr w:type="gramEnd"/>
    </w:p>
    <w:p w:rsidR="00EA27E7" w:rsidRPr="0005715F" w:rsidRDefault="00EA27E7" w:rsidP="00EA27E7">
      <w:pPr>
        <w:tabs>
          <w:tab w:val="left" w:pos="851"/>
        </w:tabs>
        <w:jc w:val="both"/>
        <w:rPr>
          <w:rFonts w:cs="Arial"/>
        </w:rPr>
      </w:pPr>
      <w:proofErr w:type="gramStart"/>
      <w:r w:rsidRPr="0005715F">
        <w:rPr>
          <w:rFonts w:cs="Arial"/>
        </w:rPr>
        <w:t>5) участник конкурса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05715F">
        <w:rPr>
          <w:rFonts w:cs="Arial"/>
        </w:rPr>
        <w:t xml:space="preserve"> совокупности превышает 50 процентов;</w:t>
      </w:r>
    </w:p>
    <w:p w:rsidR="00EA27E7" w:rsidRPr="0005715F" w:rsidRDefault="00EA27E7" w:rsidP="00EA27E7">
      <w:pPr>
        <w:tabs>
          <w:tab w:val="left" w:pos="993"/>
        </w:tabs>
        <w:jc w:val="both"/>
        <w:rPr>
          <w:rFonts w:cs="Arial"/>
        </w:rPr>
      </w:pPr>
      <w:proofErr w:type="gramStart"/>
      <w:r w:rsidRPr="0005715F">
        <w:rPr>
          <w:rFonts w:cs="Arial"/>
        </w:rPr>
        <w:t>6) участник конкурса не получал в текущем году средства из бюджета Советского района в соответствии с иными муниципальными правовыми актами Советского района на цель, установленную пунктом 1.3 раздела 1 Порядка предоставления субсидия в форме субсидий из бюджета Советского района «Предоставление субсидии из бюджета Советского района некоммерческим организациям, не являющимся государственными (муниципальными) учреждениями, в сфере физической культуры и спорта».</w:t>
      </w:r>
      <w:proofErr w:type="gramEnd"/>
    </w:p>
    <w:p w:rsidR="00EA27E7" w:rsidRPr="0005715F" w:rsidRDefault="00EA27E7" w:rsidP="00EA27E7">
      <w:pPr>
        <w:jc w:val="both"/>
        <w:rPr>
          <w:rFonts w:cs="Arial"/>
        </w:rPr>
      </w:pPr>
      <w:r w:rsidRPr="0005715F">
        <w:rPr>
          <w:rFonts w:cs="Arial"/>
        </w:rPr>
        <w:t>Настоящим подтверждаю, что представленная информация является полной и достоверной.</w:t>
      </w:r>
    </w:p>
    <w:p w:rsidR="00EA27E7" w:rsidRPr="0005715F" w:rsidRDefault="00EA27E7" w:rsidP="00EA27E7">
      <w:pPr>
        <w:autoSpaceDE w:val="0"/>
        <w:jc w:val="both"/>
        <w:rPr>
          <w:rFonts w:cs="Arial"/>
          <w:color w:val="000000"/>
        </w:rPr>
      </w:pPr>
      <w:r w:rsidRPr="0005715F">
        <w:rPr>
          <w:rFonts w:cs="Arial"/>
          <w:color w:val="000000"/>
        </w:rPr>
        <w:t>Настоящим выражаю согласие:</w:t>
      </w:r>
    </w:p>
    <w:p w:rsidR="00EA27E7" w:rsidRPr="0005715F" w:rsidRDefault="00EA27E7" w:rsidP="00EA27E7">
      <w:pPr>
        <w:autoSpaceDE w:val="0"/>
        <w:jc w:val="both"/>
        <w:rPr>
          <w:rFonts w:cs="Arial"/>
          <w:color w:val="000000"/>
        </w:rPr>
      </w:pPr>
      <w:r w:rsidRPr="0005715F">
        <w:rPr>
          <w:rFonts w:cs="Arial"/>
          <w:color w:val="000000"/>
        </w:rPr>
        <w:t>1) на получение документов, информации, сведений, необходимых для рассмотрения настоящего заявления;</w:t>
      </w:r>
    </w:p>
    <w:p w:rsidR="00EA27E7" w:rsidRPr="0005715F" w:rsidRDefault="00EA27E7" w:rsidP="00EA27E7">
      <w:pPr>
        <w:autoSpaceDE w:val="0"/>
        <w:jc w:val="both"/>
        <w:rPr>
          <w:rFonts w:cs="Arial"/>
          <w:shd w:val="clear" w:color="auto" w:fill="FFFFFF"/>
        </w:rPr>
      </w:pPr>
      <w:r w:rsidRPr="0005715F">
        <w:rPr>
          <w:rFonts w:cs="Arial"/>
        </w:rPr>
        <w:t xml:space="preserve">2) </w:t>
      </w:r>
      <w:r w:rsidRPr="0005715F">
        <w:rPr>
          <w:rFonts w:cs="Arial"/>
          <w:shd w:val="clear" w:color="auto" w:fill="FFFFFF"/>
        </w:rPr>
        <w:t xml:space="preserve">как получателя субсидии, а также лиц, получающих средства на основании договоров, заключенных с получателем субсидии, на осуществление в отношении них проверки </w:t>
      </w:r>
      <w:r w:rsidRPr="0005715F">
        <w:rPr>
          <w:rFonts w:cs="Arial"/>
        </w:rPr>
        <w:t xml:space="preserve">администрацией Советского района </w:t>
      </w:r>
      <w:r w:rsidRPr="0005715F">
        <w:rPr>
          <w:rFonts w:cs="Arial"/>
          <w:shd w:val="clear" w:color="auto" w:fill="FFFFFF"/>
        </w:rPr>
        <w:t xml:space="preserve">и органом муниципального финансового </w:t>
      </w:r>
      <w:proofErr w:type="gramStart"/>
      <w:r w:rsidRPr="0005715F">
        <w:rPr>
          <w:rFonts w:cs="Arial"/>
          <w:shd w:val="clear" w:color="auto" w:fill="FFFFFF"/>
        </w:rPr>
        <w:t>контроля за</w:t>
      </w:r>
      <w:proofErr w:type="gramEnd"/>
      <w:r w:rsidRPr="0005715F">
        <w:rPr>
          <w:rFonts w:cs="Arial"/>
          <w:shd w:val="clear" w:color="auto" w:fill="FFFFFF"/>
        </w:rPr>
        <w:t xml:space="preserve"> соблюдением целей, условий и порядка предоставления субсидии;</w:t>
      </w:r>
    </w:p>
    <w:p w:rsidR="00EA27E7" w:rsidRPr="0005715F" w:rsidRDefault="00EA27E7" w:rsidP="00EA27E7">
      <w:pPr>
        <w:autoSpaceDE w:val="0"/>
        <w:rPr>
          <w:rFonts w:cs="Arial"/>
          <w:color w:val="000000"/>
        </w:rPr>
      </w:pPr>
      <w:r w:rsidRPr="0005715F">
        <w:rPr>
          <w:rFonts w:cs="Arial"/>
          <w:shd w:val="clear" w:color="auto" w:fill="FFFFFF"/>
        </w:rPr>
        <w:lastRenderedPageBreak/>
        <w:t>3)</w:t>
      </w:r>
      <w:r w:rsidRPr="0005715F">
        <w:rPr>
          <w:rFonts w:cs="Arial"/>
        </w:rPr>
        <w:t xml:space="preserve"> на публикацию (размещение) в информационно-телекоммуникационной сети «Интернет» информации об участнике конкурса, связанной с участием в конкурсе.</w:t>
      </w:r>
    </w:p>
    <w:p w:rsidR="00EA27E7" w:rsidRPr="0005715F" w:rsidRDefault="00EA27E7" w:rsidP="00EA27E7">
      <w:pPr>
        <w:autoSpaceDE w:val="0"/>
        <w:rPr>
          <w:rFonts w:cs="Arial"/>
          <w:color w:val="000000"/>
        </w:rPr>
      </w:pPr>
    </w:p>
    <w:p w:rsidR="00EA27E7" w:rsidRPr="0005715F" w:rsidRDefault="00EA27E7" w:rsidP="00EA27E7">
      <w:pPr>
        <w:rPr>
          <w:rFonts w:cs="Arial"/>
        </w:rPr>
      </w:pPr>
      <w:r w:rsidRPr="0005715F">
        <w:rPr>
          <w:rFonts w:cs="Arial"/>
        </w:rPr>
        <w:t>Перечень документов, прилагаемых к заявлению на участие в конкурсе:</w:t>
      </w:r>
    </w:p>
    <w:p w:rsidR="00EA27E7" w:rsidRPr="0005715F" w:rsidRDefault="00EA27E7" w:rsidP="00EA27E7">
      <w:pPr>
        <w:rPr>
          <w:rFonts w:cs="Arial"/>
        </w:rPr>
      </w:pPr>
      <w:r w:rsidRPr="0005715F">
        <w:rPr>
          <w:rFonts w:cs="Arial"/>
        </w:rPr>
        <w:t>1. ___________________________________________________________________________</w:t>
      </w:r>
    </w:p>
    <w:p w:rsidR="00EA27E7" w:rsidRPr="0005715F" w:rsidRDefault="00EA27E7" w:rsidP="00EA27E7">
      <w:pPr>
        <w:rPr>
          <w:rFonts w:cs="Arial"/>
        </w:rPr>
      </w:pPr>
      <w:r w:rsidRPr="0005715F">
        <w:rPr>
          <w:rFonts w:cs="Arial"/>
        </w:rPr>
        <w:t>2. ___________________________________________________________________________</w:t>
      </w:r>
    </w:p>
    <w:p w:rsidR="00EA27E7" w:rsidRPr="0005715F" w:rsidRDefault="00EA27E7" w:rsidP="00EA27E7">
      <w:pPr>
        <w:rPr>
          <w:rFonts w:cs="Arial"/>
        </w:rPr>
      </w:pPr>
      <w:r w:rsidRPr="0005715F">
        <w:rPr>
          <w:rFonts w:cs="Arial"/>
        </w:rPr>
        <w:t>3. ___________________________________________________________________________</w:t>
      </w:r>
    </w:p>
    <w:p w:rsidR="00EA27E7" w:rsidRPr="0005715F" w:rsidRDefault="00EA27E7" w:rsidP="00EA27E7">
      <w:pPr>
        <w:rPr>
          <w:rFonts w:cs="Arial"/>
        </w:rPr>
      </w:pPr>
    </w:p>
    <w:p w:rsidR="00EA27E7" w:rsidRPr="0005715F" w:rsidRDefault="00EA27E7" w:rsidP="00EA27E7">
      <w:pPr>
        <w:rPr>
          <w:rFonts w:cs="Arial"/>
        </w:rPr>
      </w:pPr>
      <w:r w:rsidRPr="0005715F">
        <w:rPr>
          <w:rFonts w:cs="Arial"/>
        </w:rPr>
        <w:t xml:space="preserve">С условиями конкурса </w:t>
      </w:r>
      <w:proofErr w:type="gramStart"/>
      <w:r w:rsidRPr="0005715F">
        <w:rPr>
          <w:rFonts w:cs="Arial"/>
        </w:rPr>
        <w:t>ознакомлен</w:t>
      </w:r>
      <w:proofErr w:type="gramEnd"/>
      <w:r w:rsidRPr="0005715F">
        <w:rPr>
          <w:rFonts w:cs="Arial"/>
        </w:rPr>
        <w:t>.</w:t>
      </w:r>
    </w:p>
    <w:p w:rsidR="00EA27E7" w:rsidRPr="0005715F" w:rsidRDefault="00EA27E7" w:rsidP="00EA27E7">
      <w:pPr>
        <w:rPr>
          <w:rFonts w:cs="Arial"/>
        </w:rPr>
      </w:pPr>
    </w:p>
    <w:p w:rsidR="00EA27E7" w:rsidRPr="0005715F" w:rsidRDefault="00EA27E7" w:rsidP="00EA27E7">
      <w:pPr>
        <w:rPr>
          <w:rFonts w:cs="Arial"/>
        </w:rPr>
      </w:pPr>
      <w:r w:rsidRPr="0005715F">
        <w:rPr>
          <w:rFonts w:cs="Arial"/>
        </w:rPr>
        <w:t>Подпись руководителя участника конкурса</w:t>
      </w:r>
    </w:p>
    <w:p w:rsidR="00EA27E7" w:rsidRPr="0005715F" w:rsidRDefault="00EA27E7" w:rsidP="00EA27E7">
      <w:pPr>
        <w:rPr>
          <w:rFonts w:cs="Arial"/>
        </w:rPr>
      </w:pPr>
      <w:proofErr w:type="gramStart"/>
      <w:r w:rsidRPr="0005715F">
        <w:rPr>
          <w:rFonts w:cs="Arial"/>
        </w:rPr>
        <w:t xml:space="preserve">(или лица уполномоченного на осуществление </w:t>
      </w:r>
      <w:proofErr w:type="gramEnd"/>
    </w:p>
    <w:p w:rsidR="00EA27E7" w:rsidRPr="0005715F" w:rsidRDefault="00EA27E7" w:rsidP="00EA27E7">
      <w:pPr>
        <w:rPr>
          <w:rFonts w:cs="Arial"/>
        </w:rPr>
      </w:pPr>
      <w:r w:rsidRPr="0005715F">
        <w:rPr>
          <w:rFonts w:cs="Arial"/>
        </w:rPr>
        <w:t xml:space="preserve">действий от имени руководителя участника конкурса) </w:t>
      </w:r>
    </w:p>
    <w:p w:rsidR="00EA27E7" w:rsidRPr="0005715F" w:rsidRDefault="00EA27E7" w:rsidP="00EA27E7">
      <w:pPr>
        <w:jc w:val="right"/>
        <w:rPr>
          <w:rFonts w:cs="Arial"/>
        </w:rPr>
      </w:pPr>
    </w:p>
    <w:p w:rsidR="00EA27E7" w:rsidRPr="0005715F" w:rsidRDefault="00EA27E7" w:rsidP="00EA27E7">
      <w:pPr>
        <w:jc w:val="right"/>
        <w:rPr>
          <w:rFonts w:cs="Arial"/>
        </w:rPr>
      </w:pPr>
      <w:r w:rsidRPr="0005715F">
        <w:rPr>
          <w:rFonts w:cs="Arial"/>
        </w:rPr>
        <w:t>___________________ / ______________</w:t>
      </w:r>
    </w:p>
    <w:p w:rsidR="00EA27E7" w:rsidRPr="0005715F" w:rsidRDefault="00EA27E7" w:rsidP="00EA27E7">
      <w:pPr>
        <w:jc w:val="right"/>
        <w:rPr>
          <w:rFonts w:cs="Arial"/>
        </w:rPr>
      </w:pPr>
      <w:r w:rsidRPr="0005715F">
        <w:rPr>
          <w:rFonts w:cs="Arial"/>
        </w:rPr>
        <w:t>(подпись) (расшифровка)</w:t>
      </w:r>
    </w:p>
    <w:p w:rsidR="00EA27E7" w:rsidRPr="0005715F" w:rsidRDefault="00EA27E7" w:rsidP="00EA27E7">
      <w:pPr>
        <w:rPr>
          <w:rFonts w:cs="Arial"/>
        </w:rPr>
      </w:pPr>
    </w:p>
    <w:p w:rsidR="00EA27E7" w:rsidRPr="0005715F" w:rsidRDefault="00EA27E7" w:rsidP="00EA27E7">
      <w:pPr>
        <w:rPr>
          <w:rFonts w:cs="Arial"/>
        </w:rPr>
      </w:pPr>
      <w:r w:rsidRPr="0005715F">
        <w:rPr>
          <w:rFonts w:cs="Arial"/>
        </w:rPr>
        <w:t xml:space="preserve">М.П. </w:t>
      </w:r>
    </w:p>
    <w:p w:rsidR="00EA27E7" w:rsidRPr="0005715F" w:rsidRDefault="00EA27E7" w:rsidP="00EA27E7">
      <w:pPr>
        <w:rPr>
          <w:rFonts w:cs="Arial"/>
        </w:rPr>
        <w:sectPr w:rsidR="00EA27E7" w:rsidRPr="0005715F" w:rsidSect="00350E4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0" w:footer="720" w:gutter="0"/>
          <w:cols w:space="720"/>
          <w:formProt w:val="0"/>
          <w:titlePg/>
          <w:docGrid w:linePitch="360" w:charSpace="8192"/>
        </w:sectPr>
      </w:pPr>
      <w:r w:rsidRPr="0005715F">
        <w:rPr>
          <w:rFonts w:cs="Arial"/>
        </w:rPr>
        <w:t>(при наличии) «___» ___________ 20___ год</w:t>
      </w:r>
    </w:p>
    <w:p w:rsidR="00EA27E7" w:rsidRPr="0005715F" w:rsidRDefault="00EA27E7" w:rsidP="00EA27E7">
      <w:pPr>
        <w:jc w:val="right"/>
        <w:rPr>
          <w:rFonts w:cs="Arial"/>
        </w:rPr>
      </w:pPr>
      <w:bookmarkStart w:id="0" w:name="_GoBack"/>
      <w:bookmarkEnd w:id="0"/>
      <w:r w:rsidRPr="0005715F">
        <w:rPr>
          <w:rFonts w:cs="Arial"/>
        </w:rPr>
        <w:lastRenderedPageBreak/>
        <w:t>Приложение 2</w:t>
      </w:r>
    </w:p>
    <w:p w:rsidR="00EA27E7" w:rsidRPr="0005715F" w:rsidRDefault="00EA27E7" w:rsidP="00EA27E7">
      <w:pPr>
        <w:jc w:val="right"/>
        <w:rPr>
          <w:rFonts w:cs="Arial"/>
        </w:rPr>
      </w:pPr>
      <w:r w:rsidRPr="0005715F">
        <w:rPr>
          <w:rFonts w:cs="Arial"/>
        </w:rPr>
        <w:t xml:space="preserve">к Порядку предоставления субсидии </w:t>
      </w:r>
    </w:p>
    <w:p w:rsidR="00EA27E7" w:rsidRPr="0005715F" w:rsidRDefault="00EA27E7" w:rsidP="00EA27E7">
      <w:pPr>
        <w:jc w:val="right"/>
        <w:rPr>
          <w:rFonts w:cs="Arial"/>
        </w:rPr>
      </w:pPr>
      <w:r w:rsidRPr="0005715F">
        <w:rPr>
          <w:rFonts w:cs="Arial"/>
        </w:rPr>
        <w:t xml:space="preserve">из бюджета Советского района </w:t>
      </w:r>
    </w:p>
    <w:p w:rsidR="00EA27E7" w:rsidRPr="0005715F" w:rsidRDefault="00EA27E7" w:rsidP="00EA27E7">
      <w:pPr>
        <w:jc w:val="right"/>
        <w:rPr>
          <w:rFonts w:cs="Arial"/>
        </w:rPr>
      </w:pPr>
      <w:r w:rsidRPr="0005715F">
        <w:rPr>
          <w:rFonts w:cs="Arial"/>
        </w:rPr>
        <w:t xml:space="preserve">некоммерческим организациям </w:t>
      </w:r>
    </w:p>
    <w:p w:rsidR="00EA27E7" w:rsidRPr="0005715F" w:rsidRDefault="00EA27E7" w:rsidP="00EA27E7">
      <w:pPr>
        <w:jc w:val="right"/>
        <w:rPr>
          <w:rFonts w:cs="Arial"/>
          <w:b/>
        </w:rPr>
      </w:pPr>
      <w:r w:rsidRPr="0005715F">
        <w:rPr>
          <w:rFonts w:cs="Arial"/>
        </w:rPr>
        <w:t>в сфере физической культуры и спорта»</w:t>
      </w:r>
    </w:p>
    <w:p w:rsidR="00EA27E7" w:rsidRPr="0005715F" w:rsidRDefault="00EA27E7" w:rsidP="00EA27E7">
      <w:pPr>
        <w:jc w:val="center"/>
        <w:rPr>
          <w:rFonts w:cs="Arial"/>
          <w:b/>
        </w:rPr>
      </w:pPr>
    </w:p>
    <w:p w:rsidR="00EA27E7" w:rsidRPr="0005715F" w:rsidRDefault="00EA27E7" w:rsidP="00EA27E7">
      <w:pPr>
        <w:jc w:val="center"/>
        <w:rPr>
          <w:rFonts w:cs="Arial"/>
        </w:rPr>
      </w:pPr>
      <w:r w:rsidRPr="0005715F">
        <w:rPr>
          <w:rFonts w:cs="Arial"/>
          <w:b/>
        </w:rPr>
        <w:t>Форма проекта на участие в конкурсе</w:t>
      </w:r>
    </w:p>
    <w:p w:rsidR="00EA27E7" w:rsidRPr="0005715F" w:rsidRDefault="00EA27E7" w:rsidP="00EA27E7">
      <w:pPr>
        <w:jc w:val="center"/>
        <w:rPr>
          <w:rFonts w:cs="Arial"/>
        </w:rPr>
      </w:pPr>
      <w:r w:rsidRPr="0005715F">
        <w:rPr>
          <w:rFonts w:cs="Arial"/>
        </w:rPr>
        <w:t>_______________________________________________________________________________</w:t>
      </w:r>
    </w:p>
    <w:tbl>
      <w:tblPr>
        <w:tblW w:w="1502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62"/>
        <w:gridCol w:w="5271"/>
        <w:gridCol w:w="2100"/>
        <w:gridCol w:w="2694"/>
      </w:tblGrid>
      <w:tr w:rsidR="00EA27E7" w:rsidRPr="0005715F" w:rsidTr="00AC54C1">
        <w:trPr>
          <w:cantSplit/>
          <w:trHeight w:val="340"/>
        </w:trPr>
        <w:tc>
          <w:tcPr>
            <w:tcW w:w="15027" w:type="dxa"/>
            <w:gridSpan w:val="4"/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  <w:p w:rsidR="00EA27E7" w:rsidRPr="0005715F" w:rsidRDefault="00EA27E7" w:rsidP="00AC54C1">
            <w:pPr>
              <w:jc w:val="center"/>
              <w:rPr>
                <w:rFonts w:cs="Arial"/>
              </w:rPr>
            </w:pPr>
            <w:r w:rsidRPr="0005715F">
              <w:rPr>
                <w:rFonts w:cs="Arial"/>
                <w:b/>
              </w:rPr>
              <w:t>ПРОЕКТ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</w:p>
          <w:p w:rsidR="00EA27E7" w:rsidRPr="0005715F" w:rsidRDefault="00EA27E7" w:rsidP="00AC54C1">
            <w:pPr>
              <w:jc w:val="center"/>
              <w:rPr>
                <w:rFonts w:cs="Arial"/>
                <w:b/>
              </w:rPr>
            </w:pPr>
            <w:r w:rsidRPr="0005715F">
              <w:rPr>
                <w:rFonts w:cs="Arial"/>
                <w:b/>
              </w:rPr>
              <w:t>на участие в конкурсе социально значимых проектов на соискание субсидия</w:t>
            </w:r>
          </w:p>
          <w:p w:rsidR="00EA27E7" w:rsidRPr="0005715F" w:rsidRDefault="00EA27E7" w:rsidP="00AC54C1">
            <w:pPr>
              <w:jc w:val="center"/>
              <w:rPr>
                <w:rFonts w:cs="Arial"/>
                <w:b/>
              </w:rPr>
            </w:pPr>
            <w:r w:rsidRPr="0005715F">
              <w:rPr>
                <w:rFonts w:cs="Arial"/>
                <w:b/>
              </w:rPr>
              <w:t>«Предоставление субсидии из бюджета Советского района</w:t>
            </w:r>
          </w:p>
          <w:p w:rsidR="00EA27E7" w:rsidRPr="0005715F" w:rsidRDefault="00EA27E7" w:rsidP="00AC54C1">
            <w:pPr>
              <w:jc w:val="center"/>
              <w:rPr>
                <w:rFonts w:cs="Arial"/>
                <w:b/>
              </w:rPr>
            </w:pPr>
            <w:r w:rsidRPr="0005715F">
              <w:rPr>
                <w:rFonts w:cs="Arial"/>
                <w:b/>
              </w:rPr>
              <w:t>некоммерческим организациям в сфере физической культуры и спорта»</w:t>
            </w:r>
          </w:p>
          <w:p w:rsidR="00EA27E7" w:rsidRPr="0005715F" w:rsidRDefault="00EA27E7" w:rsidP="00AC54C1">
            <w:pPr>
              <w:jc w:val="center"/>
              <w:rPr>
                <w:rFonts w:cs="Arial"/>
                <w:b/>
              </w:rPr>
            </w:pPr>
            <w:r w:rsidRPr="0005715F">
              <w:rPr>
                <w:rFonts w:cs="Arial"/>
                <w:b/>
              </w:rPr>
              <w:t>(далее заявление, субсидия)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</w:p>
        </w:tc>
      </w:tr>
      <w:tr w:rsidR="00EA27E7" w:rsidRPr="0005715F" w:rsidTr="00AC54C1">
        <w:trPr>
          <w:cantSplit/>
          <w:trHeight w:val="220"/>
        </w:trPr>
        <w:tc>
          <w:tcPr>
            <w:tcW w:w="1502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27E7" w:rsidRPr="0005715F" w:rsidRDefault="00EA27E7" w:rsidP="00EA27E7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ind w:firstLine="0"/>
              <w:jc w:val="center"/>
              <w:rPr>
                <w:rFonts w:cs="Arial"/>
              </w:rPr>
            </w:pPr>
            <w:r w:rsidRPr="0005715F">
              <w:rPr>
                <w:rFonts w:cs="Arial"/>
                <w:b/>
              </w:rPr>
              <w:t>О проекте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1. Название проекта, на реализацию которого запрашивается субсидия</w:t>
            </w: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rPr>
                <w:rFonts w:cs="Arial"/>
              </w:rPr>
            </w:pPr>
          </w:p>
          <w:p w:rsidR="00EA27E7" w:rsidRPr="0005715F" w:rsidRDefault="00EA27E7" w:rsidP="00AC54C1">
            <w:pPr>
              <w:rPr>
                <w:rFonts w:cs="Arial"/>
              </w:rPr>
            </w:pP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Данное поле обязательно для заполнения.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Название проекта следует писать без кавычек с заглавной буквы и без точки в конце. После подачи заявления название проекта изменить нельзя</w:t>
            </w:r>
          </w:p>
        </w:tc>
      </w:tr>
      <w:tr w:rsidR="00EA27E7" w:rsidRPr="0005715F" w:rsidTr="00AC54C1">
        <w:trPr>
          <w:trHeight w:val="28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2. Краткое описание проекта</w:t>
            </w:r>
          </w:p>
        </w:tc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</w:tr>
      <w:tr w:rsidR="00EA27E7" w:rsidRPr="0005715F" w:rsidTr="00AC54C1">
        <w:trPr>
          <w:trHeight w:val="28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  <w:p w:rsidR="00EA27E7" w:rsidRPr="0005715F" w:rsidRDefault="00EA27E7" w:rsidP="00AC54C1">
            <w:pPr>
              <w:rPr>
                <w:rFonts w:cs="Arial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(не более 3000 символов)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Данное поле обязательно для заполнения. 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Те</w:t>
            </w:r>
            <w:proofErr w:type="gramStart"/>
            <w:r w:rsidRPr="0005715F">
              <w:rPr>
                <w:rFonts w:cs="Arial"/>
              </w:rPr>
              <w:t>кст кр</w:t>
            </w:r>
            <w:proofErr w:type="gramEnd"/>
            <w:r w:rsidRPr="0005715F">
              <w:rPr>
                <w:rFonts w:cs="Arial"/>
              </w:rPr>
              <w:t>аткого описания будет общедоступным (в том числе в форме публикаций в средствах массовой информации (далее СМИ) и в сети «Интернет»)</w:t>
            </w:r>
          </w:p>
        </w:tc>
      </w:tr>
      <w:tr w:rsidR="00EA27E7" w:rsidRPr="0005715F" w:rsidTr="00AC54C1">
        <w:trPr>
          <w:trHeight w:val="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3. География проекта</w:t>
            </w:r>
          </w:p>
        </w:tc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</w:tr>
      <w:tr w:rsidR="00EA27E7" w:rsidRPr="0005715F" w:rsidTr="00AC54C1">
        <w:trPr>
          <w:trHeight w:val="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4. Дата начала реализации проекта</w:t>
            </w:r>
          </w:p>
        </w:tc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</w:tr>
      <w:tr w:rsidR="00EA27E7" w:rsidRPr="0005715F" w:rsidTr="00AC54C1">
        <w:trPr>
          <w:trHeight w:val="31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(ДД.ММ</w:t>
            </w:r>
            <w:proofErr w:type="gramStart"/>
            <w:r w:rsidRPr="0005715F">
              <w:rPr>
                <w:rFonts w:cs="Arial"/>
              </w:rPr>
              <w:t>.Г</w:t>
            </w:r>
            <w:proofErr w:type="gramEnd"/>
            <w:r w:rsidRPr="0005715F">
              <w:rPr>
                <w:rFonts w:cs="Arial"/>
              </w:rPr>
              <w:t>ГГГ.)</w:t>
            </w: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bookmarkStart w:id="1" w:name="_gjdgxs"/>
            <w:bookmarkEnd w:id="1"/>
            <w:r w:rsidRPr="0005715F">
              <w:rPr>
                <w:rFonts w:cs="Arial"/>
              </w:rPr>
              <w:t>5. Дата окончания реализации проекта</w:t>
            </w:r>
          </w:p>
        </w:tc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(ДД.ММ</w:t>
            </w:r>
            <w:proofErr w:type="gramStart"/>
            <w:r w:rsidRPr="0005715F">
              <w:rPr>
                <w:rFonts w:cs="Arial"/>
              </w:rPr>
              <w:t>.Г</w:t>
            </w:r>
            <w:proofErr w:type="gramEnd"/>
            <w:r w:rsidRPr="0005715F">
              <w:rPr>
                <w:rFonts w:cs="Arial"/>
              </w:rPr>
              <w:t>ГГГ.)</w:t>
            </w:r>
          </w:p>
        </w:tc>
      </w:tr>
      <w:tr w:rsidR="00EA27E7" w:rsidRPr="0005715F" w:rsidTr="00AC54C1">
        <w:trPr>
          <w:trHeight w:val="140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lastRenderedPageBreak/>
              <w:t>6. Обоснование социальной значимости проекта</w:t>
            </w:r>
          </w:p>
        </w:tc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Данное поле обязательно для заполнения.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 xml:space="preserve">Следует подробно описать проблемы целевой группы, которые планируется решить в рамках проекта. Если целевых групп </w:t>
            </w:r>
            <w:proofErr w:type="gramStart"/>
            <w:r w:rsidRPr="0005715F">
              <w:rPr>
                <w:rFonts w:cs="Arial"/>
              </w:rPr>
              <w:t>несколько-необходимо</w:t>
            </w:r>
            <w:proofErr w:type="gramEnd"/>
            <w:r w:rsidRPr="0005715F">
              <w:rPr>
                <w:rFonts w:cs="Arial"/>
              </w:rPr>
              <w:t xml:space="preserve"> описать проблемы каждой из них.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Рекомендуется придерживаться следующего плана: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1. Каких людей касается проблема</w:t>
            </w:r>
            <w:proofErr w:type="gramStart"/>
            <w:r w:rsidRPr="0005715F">
              <w:rPr>
                <w:rFonts w:cs="Arial"/>
              </w:rPr>
              <w:t xml:space="preserve"> ?</w:t>
            </w:r>
            <w:proofErr w:type="gramEnd"/>
            <w:r w:rsidRPr="0005715F">
              <w:rPr>
                <w:rFonts w:cs="Arial"/>
              </w:rPr>
              <w:t xml:space="preserve"> Коротко описать целевую группу: её состав и количество представителей на конкретной территории реализации проекта.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2. В чём заключается проблема</w:t>
            </w:r>
            <w:proofErr w:type="gramStart"/>
            <w:r w:rsidRPr="0005715F">
              <w:rPr>
                <w:rFonts w:cs="Arial"/>
              </w:rPr>
              <w:t xml:space="preserve"> ?</w:t>
            </w:r>
            <w:proofErr w:type="gramEnd"/>
            <w:r w:rsidRPr="0005715F">
              <w:rPr>
                <w:rFonts w:cs="Arial"/>
              </w:rPr>
              <w:t xml:space="preserve"> Важно описать, что сейчас не устраивает конкретную целевую группу и каковы причины существования этой проблемы.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3.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</w:t>
            </w:r>
            <w:proofErr w:type="gramStart"/>
            <w:r w:rsidRPr="0005715F">
              <w:rPr>
                <w:rFonts w:cs="Arial"/>
              </w:rPr>
              <w:t>.</w:t>
            </w:r>
            <w:proofErr w:type="gramEnd"/>
            <w:r w:rsidRPr="0005715F">
              <w:rPr>
                <w:rFonts w:cs="Arial"/>
              </w:rPr>
              <w:t xml:space="preserve"> (</w:t>
            </w:r>
            <w:proofErr w:type="gramStart"/>
            <w:r w:rsidRPr="0005715F">
              <w:rPr>
                <w:rFonts w:cs="Arial"/>
              </w:rPr>
              <w:t>н</w:t>
            </w:r>
            <w:proofErr w:type="gramEnd"/>
            <w:r w:rsidRPr="0005715F">
              <w:rPr>
                <w:rFonts w:cs="Arial"/>
              </w:rPr>
              <w:t>е более 5000 символов)</w:t>
            </w: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7. Целевые группы проекта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Следует указать одну или несколько целевых групп-людей, на решение или смягчение проблемы которых направлен проект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Необходимо указать только те категории людей, с которыми действительно будет проводиться работа в рамках проекта. Важно включить в формулировку всё, что будет точнее её описывать, например, возраст, интересы, территорию проживания.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Как правило, основная целевая группа в проекте одна</w:t>
            </w:r>
          </w:p>
        </w:tc>
      </w:tr>
      <w:tr w:rsidR="00EA27E7" w:rsidRPr="0005715F" w:rsidTr="00AC54C1">
        <w:trPr>
          <w:trHeight w:val="3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8. Цель проекта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Цель должна быть напрямую связана с целевой группой, направлена на решение или смягчение актуальной социальной проблемы этой группы и достижима к моменту завершения проекта</w:t>
            </w:r>
          </w:p>
        </w:tc>
      </w:tr>
      <w:tr w:rsidR="00EA27E7" w:rsidRPr="0005715F" w:rsidTr="00AC54C1">
        <w:trPr>
          <w:trHeight w:val="1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9. Задачи проекта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Следует перечислить только те задачи, которые будут способствовать достижению цели проекта.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Важно обеспечить логическую связь между задачами и причинами проблем целевых групп.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Все задачи необходимо отразить в разделе «Календарный план»</w:t>
            </w: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 xml:space="preserve">10. Социальные партнёры </w:t>
            </w:r>
            <w:proofErr w:type="gramStart"/>
            <w:r w:rsidRPr="0005715F">
              <w:rPr>
                <w:rFonts w:cs="Arial"/>
              </w:rPr>
              <w:t>проекта-субъекты</w:t>
            </w:r>
            <w:proofErr w:type="gramEnd"/>
            <w:r w:rsidRPr="0005715F">
              <w:rPr>
                <w:rFonts w:cs="Arial"/>
              </w:rPr>
              <w:t>, которые принимают участие в реализации проекта (далее партнеры)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jc w:val="center"/>
              <w:rPr>
                <w:rFonts w:cs="Arial"/>
              </w:rPr>
            </w:pPr>
            <w:r w:rsidRPr="0005715F">
              <w:rPr>
                <w:rFonts w:cs="Arial"/>
              </w:rPr>
              <w:t>Партнер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jc w:val="center"/>
              <w:rPr>
                <w:rFonts w:cs="Arial"/>
              </w:rPr>
            </w:pPr>
            <w:r w:rsidRPr="0005715F">
              <w:rPr>
                <w:rFonts w:cs="Arial"/>
              </w:rPr>
              <w:t>Форма участия партнера</w:t>
            </w:r>
          </w:p>
        </w:tc>
      </w:tr>
      <w:tr w:rsidR="00EA27E7" w:rsidRPr="0005715F" w:rsidTr="00AC54C1">
        <w:trPr>
          <w:trHeight w:val="42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10.1. Письма поддержки, соглашения о сотрудничестве и иные аналогичные документы</w:t>
            </w:r>
          </w:p>
        </w:tc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Прикладываются к заявке приложением в виде документов (писем, соглашений и др.), содержащих информацию о формах участия в реализации проекта (при наличии)</w:t>
            </w: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11. Как будет организовано информационное сопровождение проекта</w:t>
            </w:r>
          </w:p>
        </w:tc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Данное поле обязательно для заполнения.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Следует указать, каким образом будет обеспечено освещение проекта в целом и его ключевых мероприятий в СМИ и в сети «Интернет»</w:t>
            </w:r>
          </w:p>
        </w:tc>
      </w:tr>
      <w:tr w:rsidR="00EA27E7" w:rsidRPr="0005715F" w:rsidTr="00AC54C1">
        <w:trPr>
          <w:trHeight w:val="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12. Количественные результаты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jc w:val="center"/>
              <w:rPr>
                <w:rFonts w:cs="Arial"/>
              </w:rPr>
            </w:pPr>
            <w:r w:rsidRPr="0005715F">
              <w:rPr>
                <w:rFonts w:cs="Arial"/>
              </w:rPr>
              <w:t>Показатель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jc w:val="center"/>
              <w:rPr>
                <w:rFonts w:cs="Arial"/>
              </w:rPr>
            </w:pPr>
            <w:r w:rsidRPr="0005715F">
              <w:rPr>
                <w:rFonts w:cs="Arial"/>
              </w:rPr>
              <w:t>Ожидаемый результат</w:t>
            </w:r>
          </w:p>
        </w:tc>
      </w:tr>
      <w:tr w:rsidR="00EA27E7" w:rsidRPr="0005715F" w:rsidTr="00AC54C1">
        <w:trPr>
          <w:trHeight w:val="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количество человек, принявших участие в мероприятиях проекта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</w:tr>
      <w:tr w:rsidR="00EA27E7" w:rsidRPr="0005715F" w:rsidTr="00AC54C1">
        <w:trPr>
          <w:trHeight w:val="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количество человек, которым оказаны услуги в сфере физической культуры и спорта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13. Качественные результаты</w:t>
            </w:r>
          </w:p>
        </w:tc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В этом поле следует как можно более конкретно ответить на вопрос «Что и как изменится у представителей целевой группы после реализации мероприятий проекта</w:t>
            </w:r>
            <w:proofErr w:type="gramStart"/>
            <w:r w:rsidRPr="0005715F">
              <w:rPr>
                <w:rFonts w:cs="Arial"/>
              </w:rPr>
              <w:t xml:space="preserve"> ?</w:t>
            </w:r>
            <w:proofErr w:type="gramEnd"/>
            <w:r w:rsidRPr="0005715F">
              <w:rPr>
                <w:rFonts w:cs="Arial"/>
              </w:rPr>
              <w:t xml:space="preserve"> «. Если проектом предусмотрено взаимодействие с несколькими целевыми группами, качественные результаты следует указать по каждой из них.</w:t>
            </w:r>
          </w:p>
        </w:tc>
      </w:tr>
      <w:tr w:rsidR="00EA27E7" w:rsidRPr="0005715F" w:rsidTr="00AC54C1">
        <w:trPr>
          <w:trHeight w:val="56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bookmarkStart w:id="2" w:name="_30j0zll"/>
            <w:bookmarkEnd w:id="2"/>
            <w:r w:rsidRPr="0005715F">
              <w:rPr>
                <w:rFonts w:cs="Arial"/>
              </w:rPr>
              <w:t>14. Дальнейшее развитие проекта</w:t>
            </w:r>
          </w:p>
        </w:tc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 xml:space="preserve">Предполагается ли участие в иных конкурсных отборах, </w:t>
            </w:r>
            <w:proofErr w:type="gramStart"/>
            <w:r w:rsidRPr="0005715F">
              <w:rPr>
                <w:rFonts w:cs="Arial"/>
              </w:rPr>
              <w:t>включая конкурсные отборы на предоставление субсидия Президента Российской</w:t>
            </w:r>
            <w:proofErr w:type="gramEnd"/>
            <w:r w:rsidRPr="0005715F">
              <w:rPr>
                <w:rFonts w:cs="Arial"/>
              </w:rPr>
              <w:t xml:space="preserve"> Федерации и Губернатора Ханты-Мансийского автономного округа-Югры на развитие гражданского общества</w:t>
            </w: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lastRenderedPageBreak/>
              <w:t>15. Источники ресурсного обеспечения проекта в дальнейшем</w:t>
            </w:r>
          </w:p>
        </w:tc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rPr>
                <w:rFonts w:cs="Arial"/>
              </w:rPr>
            </w:pPr>
          </w:p>
          <w:p w:rsidR="00EA27E7" w:rsidRPr="0005715F" w:rsidRDefault="00EA27E7" w:rsidP="00AC54C1">
            <w:pPr>
              <w:rPr>
                <w:rFonts w:cs="Arial"/>
              </w:rPr>
            </w:pP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16. Видео о проекте (при наличии)</w:t>
            </w:r>
          </w:p>
        </w:tc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rPr>
                <w:rFonts w:cs="Arial"/>
              </w:rPr>
            </w:pPr>
          </w:p>
          <w:p w:rsidR="00EA27E7" w:rsidRPr="0005715F" w:rsidRDefault="00EA27E7" w:rsidP="00AC54C1">
            <w:pPr>
              <w:rPr>
                <w:rFonts w:cs="Arial"/>
              </w:rPr>
            </w:pPr>
          </w:p>
        </w:tc>
      </w:tr>
    </w:tbl>
    <w:p w:rsidR="00EA27E7" w:rsidRPr="0005715F" w:rsidRDefault="00EA27E7" w:rsidP="00EA27E7">
      <w:pPr>
        <w:rPr>
          <w:rFonts w:cs="Arial"/>
        </w:rPr>
      </w:pPr>
    </w:p>
    <w:tbl>
      <w:tblPr>
        <w:tblW w:w="1502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62"/>
        <w:gridCol w:w="10065"/>
      </w:tblGrid>
      <w:tr w:rsidR="00EA27E7" w:rsidRPr="0005715F" w:rsidTr="00AC54C1">
        <w:trPr>
          <w:trHeight w:val="355"/>
        </w:trPr>
        <w:tc>
          <w:tcPr>
            <w:tcW w:w="15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7E7" w:rsidRPr="0005715F" w:rsidRDefault="00EA27E7" w:rsidP="00EA27E7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jc w:val="center"/>
              <w:rPr>
                <w:rFonts w:cs="Arial"/>
              </w:rPr>
            </w:pPr>
            <w:r w:rsidRPr="0005715F">
              <w:rPr>
                <w:rFonts w:cs="Arial"/>
                <w:b/>
              </w:rPr>
              <w:t xml:space="preserve"> Руководитель проекта</w:t>
            </w:r>
          </w:p>
          <w:p w:rsidR="00EA27E7" w:rsidRPr="0005715F" w:rsidRDefault="00EA27E7" w:rsidP="00AC54C1">
            <w:pPr>
              <w:ind w:left="720"/>
              <w:rPr>
                <w:rFonts w:cs="Arial"/>
              </w:rPr>
            </w:pP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 xml:space="preserve">1. Должность руководителя проекта </w:t>
            </w:r>
            <w:bookmarkStart w:id="3" w:name="_Hlk536652046"/>
            <w:bookmarkEnd w:id="3"/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1.1. Команда проекта состоит только из его руководителя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 xml:space="preserve">Если руководитель </w:t>
            </w:r>
            <w:proofErr w:type="gramStart"/>
            <w:r w:rsidRPr="0005715F">
              <w:rPr>
                <w:rFonts w:cs="Arial"/>
              </w:rPr>
              <w:t>проекта-единственный</w:t>
            </w:r>
            <w:proofErr w:type="gramEnd"/>
            <w:r w:rsidRPr="0005715F">
              <w:rPr>
                <w:rFonts w:cs="Arial"/>
              </w:rPr>
              <w:t xml:space="preserve"> член команды, необходимо поставить отметку. Если в команде проекта два и более человека, отметка не ставится</w:t>
            </w:r>
          </w:p>
        </w:tc>
      </w:tr>
      <w:tr w:rsidR="00EA27E7" w:rsidRPr="0005715F" w:rsidTr="00AC54C1">
        <w:trPr>
          <w:trHeight w:val="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EA27E7">
            <w:pPr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rFonts w:cs="Arial"/>
              </w:rPr>
            </w:pPr>
            <w:bookmarkStart w:id="4" w:name="_1fob9te"/>
            <w:bookmarkEnd w:id="4"/>
            <w:r w:rsidRPr="0005715F">
              <w:rPr>
                <w:rFonts w:cs="Arial"/>
              </w:rPr>
              <w:t>Ф.И.О руководителя проекта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  <w:b/>
              </w:rPr>
            </w:pP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3. Мобильный телефон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4. Электронная почта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  <w:iCs/>
              </w:rPr>
              <w:t>Данное поле обязательно для заполнения.</w:t>
            </w:r>
          </w:p>
          <w:p w:rsidR="00EA27E7" w:rsidRPr="0005715F" w:rsidRDefault="00EA27E7" w:rsidP="00AC54C1">
            <w:pPr>
              <w:rPr>
                <w:rFonts w:cs="Arial"/>
                <w:iCs/>
              </w:rPr>
            </w:pPr>
          </w:p>
        </w:tc>
      </w:tr>
      <w:tr w:rsidR="00EA27E7" w:rsidRPr="0005715F" w:rsidTr="00AC54C1">
        <w:trPr>
          <w:trHeight w:val="2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bookmarkStart w:id="5" w:name="_3znysh7"/>
            <w:bookmarkEnd w:id="5"/>
            <w:r w:rsidRPr="0005715F">
              <w:rPr>
                <w:rFonts w:cs="Arial"/>
              </w:rPr>
              <w:t>5. Образование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EA27E7">
            <w:pPr>
              <w:numPr>
                <w:ilvl w:val="0"/>
                <w:numId w:val="5"/>
              </w:numPr>
              <w:tabs>
                <w:tab w:val="left" w:pos="318"/>
              </w:tabs>
              <w:suppressAutoHyphens w:val="0"/>
              <w:ind w:left="34" w:firstLine="0"/>
              <w:jc w:val="both"/>
              <w:rPr>
                <w:rFonts w:cs="Arial"/>
              </w:rPr>
            </w:pPr>
            <w:r w:rsidRPr="0005715F">
              <w:rPr>
                <w:rFonts w:cs="Arial"/>
              </w:rPr>
              <w:t>среднее общее;</w:t>
            </w:r>
          </w:p>
          <w:p w:rsidR="00EA27E7" w:rsidRPr="0005715F" w:rsidRDefault="00EA27E7" w:rsidP="00EA27E7">
            <w:pPr>
              <w:numPr>
                <w:ilvl w:val="0"/>
                <w:numId w:val="5"/>
              </w:numPr>
              <w:tabs>
                <w:tab w:val="left" w:pos="318"/>
              </w:tabs>
              <w:suppressAutoHyphens w:val="0"/>
              <w:ind w:left="34" w:firstLine="0"/>
              <w:jc w:val="both"/>
              <w:rPr>
                <w:rFonts w:cs="Arial"/>
              </w:rPr>
            </w:pPr>
            <w:r w:rsidRPr="0005715F">
              <w:rPr>
                <w:rFonts w:cs="Arial"/>
              </w:rPr>
              <w:t>среднее профессиональное;</w:t>
            </w:r>
          </w:p>
          <w:p w:rsidR="00EA27E7" w:rsidRPr="0005715F" w:rsidRDefault="00EA27E7" w:rsidP="00EA27E7">
            <w:pPr>
              <w:numPr>
                <w:ilvl w:val="0"/>
                <w:numId w:val="5"/>
              </w:numPr>
              <w:tabs>
                <w:tab w:val="left" w:pos="318"/>
              </w:tabs>
              <w:suppressAutoHyphens w:val="0"/>
              <w:ind w:left="34" w:firstLine="0"/>
              <w:jc w:val="both"/>
              <w:rPr>
                <w:rFonts w:cs="Arial"/>
              </w:rPr>
            </w:pPr>
            <w:r w:rsidRPr="0005715F">
              <w:rPr>
                <w:rFonts w:cs="Arial"/>
              </w:rPr>
              <w:t>высшее</w:t>
            </w:r>
          </w:p>
        </w:tc>
      </w:tr>
      <w:tr w:rsidR="00EA27E7" w:rsidRPr="0005715F" w:rsidTr="00AC54C1">
        <w:trPr>
          <w:trHeight w:val="107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bookmarkStart w:id="6" w:name="_2et92p0"/>
            <w:bookmarkEnd w:id="6"/>
            <w:r w:rsidRPr="0005715F">
              <w:rPr>
                <w:rFonts w:cs="Arial"/>
              </w:rPr>
              <w:t>6. Образовательные организации и специальности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1. Специальность: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2. Образовательная организация: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3. Год поступления: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4. Год окончания:</w:t>
            </w: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7. Опыт работы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1. Должность: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2. Организация: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3. Год начала: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4. Год окончания:</w:t>
            </w: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  <w:iCs/>
              </w:rPr>
              <w:t>Данное поле обязательно для заполнения.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Следует указать не более 5 последних мест работы. При отсутствии опыта работы указать «нет опыта»</w:t>
            </w: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8. Дополнительные сведения и документы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конкурсной комиссии убедиться в наличии опыта, достаточного для того, чтобы успешно справиться с заявленной ролью в команде проекта</w:t>
            </w:r>
          </w:p>
        </w:tc>
      </w:tr>
      <w:tr w:rsidR="00EA27E7" w:rsidRPr="0005715F" w:rsidTr="00AC54C1">
        <w:trPr>
          <w:trHeight w:val="220"/>
        </w:trPr>
        <w:tc>
          <w:tcPr>
            <w:tcW w:w="1502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rPr>
                <w:rFonts w:cs="Arial"/>
              </w:rPr>
            </w:pPr>
            <w:bookmarkStart w:id="7" w:name="_tyjcwt"/>
            <w:bookmarkEnd w:id="7"/>
          </w:p>
          <w:p w:rsidR="00EA27E7" w:rsidRPr="0005715F" w:rsidRDefault="00EA27E7" w:rsidP="00EA27E7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cs="Arial"/>
              </w:rPr>
            </w:pPr>
            <w:r w:rsidRPr="0005715F">
              <w:rPr>
                <w:rFonts w:cs="Arial"/>
                <w:b/>
              </w:rPr>
              <w:t>Команда проекта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</w:p>
        </w:tc>
      </w:tr>
      <w:tr w:rsidR="00EA27E7" w:rsidRPr="0005715F" w:rsidTr="00AC54C1">
        <w:trPr>
          <w:trHeight w:val="220"/>
        </w:trPr>
        <w:tc>
          <w:tcPr>
            <w:tcW w:w="1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В данном разделе следует заполнить нижеприведённую форму на каждого ключевого члена команды проекта.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Как правило, указывается 5-7 ключевых членов команды.</w:t>
            </w: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1. Должность или роль в заявленном проекте*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  <w:b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(до 300 символов)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  <w:iCs/>
              </w:rPr>
              <w:lastRenderedPageBreak/>
              <w:t>Данное поле обязательно для заполнения</w:t>
            </w: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lastRenderedPageBreak/>
              <w:t>2. Ф.И.О члена команды*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  <w:iCs/>
              </w:rPr>
              <w:t>Данное поле обязательно для заполнения</w:t>
            </w:r>
          </w:p>
        </w:tc>
      </w:tr>
      <w:tr w:rsidR="00EA27E7" w:rsidRPr="0005715F" w:rsidTr="00AC54C1">
        <w:trPr>
          <w:trHeight w:val="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3. Образование*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1. среднее общее;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2. среднее профессиональное;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3. высшее;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4. более одного высшего;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5. есть ученая степень</w:t>
            </w:r>
          </w:p>
        </w:tc>
      </w:tr>
      <w:tr w:rsidR="00EA27E7" w:rsidRPr="0005715F" w:rsidTr="00AC54C1">
        <w:trPr>
          <w:trHeight w:val="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 xml:space="preserve">(Примечание: из предложенного списка выберите уровень образования). </w:t>
            </w:r>
            <w:r w:rsidRPr="0005715F">
              <w:rPr>
                <w:rFonts w:cs="Arial"/>
                <w:iCs/>
              </w:rPr>
              <w:t>Данное поле обязательно для заполнения</w:t>
            </w:r>
          </w:p>
        </w:tc>
      </w:tr>
      <w:tr w:rsidR="00EA27E7" w:rsidRPr="0005715F" w:rsidTr="00AC54C1">
        <w:trPr>
          <w:trHeight w:val="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4. Образовательные организации и специальности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1. Специальность: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2. Образовательная организация: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3. Год поступления: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4. Год окончания: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По желанию заявителя можно указать информацию об образовании (не более 5 образовательных организаций)</w:t>
            </w: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5. Опыт работы*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1. Должность: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2. Организация: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3. Год начала: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4. Год окончания: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При отсутствии опыта работы указать «нет опыта»</w:t>
            </w:r>
          </w:p>
        </w:tc>
      </w:tr>
      <w:tr w:rsidR="00EA27E7" w:rsidRPr="0005715F" w:rsidTr="00AC54C1">
        <w:trPr>
          <w:trHeight w:val="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6. Дополнительные сведения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7. Ссылка на профиль в социальных сетях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</w:tr>
      <w:tr w:rsidR="00EA27E7" w:rsidRPr="0005715F" w:rsidTr="00AC54C1">
        <w:trPr>
          <w:trHeight w:val="220"/>
        </w:trPr>
        <w:tc>
          <w:tcPr>
            <w:tcW w:w="150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ind w:left="1080"/>
              <w:rPr>
                <w:rFonts w:cs="Arial"/>
                <w:b/>
              </w:rPr>
            </w:pPr>
          </w:p>
          <w:p w:rsidR="00EA27E7" w:rsidRPr="0005715F" w:rsidRDefault="00EA27E7" w:rsidP="00EA27E7">
            <w:pPr>
              <w:numPr>
                <w:ilvl w:val="0"/>
                <w:numId w:val="3"/>
              </w:numPr>
              <w:suppressAutoHyphens w:val="0"/>
              <w:ind w:left="0" w:firstLine="34"/>
              <w:jc w:val="center"/>
              <w:rPr>
                <w:rFonts w:cs="Arial"/>
                <w:b/>
              </w:rPr>
            </w:pPr>
            <w:r w:rsidRPr="0005715F">
              <w:rPr>
                <w:rFonts w:cs="Arial"/>
                <w:b/>
              </w:rPr>
              <w:t>Участник конкурса</w:t>
            </w:r>
          </w:p>
          <w:p w:rsidR="00EA27E7" w:rsidRPr="0005715F" w:rsidRDefault="00EA27E7" w:rsidP="00AC54C1">
            <w:pPr>
              <w:ind w:left="1080"/>
              <w:rPr>
                <w:rFonts w:cs="Arial"/>
              </w:rPr>
            </w:pP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1. ОГРН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Следует ввести ОГРН участника конкурса, внимательно проверить цифры</w:t>
            </w: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EA27E7">
            <w:pPr>
              <w:numPr>
                <w:ilvl w:val="1"/>
                <w:numId w:val="4"/>
              </w:numPr>
              <w:tabs>
                <w:tab w:val="left" w:pos="318"/>
              </w:tabs>
              <w:suppressAutoHyphens w:val="0"/>
              <w:ind w:left="34" w:hanging="34"/>
              <w:jc w:val="both"/>
              <w:rPr>
                <w:rFonts w:cs="Arial"/>
              </w:rPr>
            </w:pPr>
            <w:r w:rsidRPr="0005715F">
              <w:rPr>
                <w:rFonts w:cs="Arial"/>
              </w:rPr>
              <w:t>Сведения из ЕГРЮЛ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Сведения об участнике конкурса из Единого государственного реестра юридических лиц</w:t>
            </w: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2. ИНН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</w:tr>
      <w:tr w:rsidR="00EA27E7" w:rsidRPr="0005715F" w:rsidTr="00AC54C1">
        <w:trPr>
          <w:trHeight w:val="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3. КПП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</w:tr>
      <w:tr w:rsidR="00EA27E7" w:rsidRPr="0005715F" w:rsidTr="00AC54C1">
        <w:trPr>
          <w:trHeight w:val="2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4. Полное наименование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Следует указать полное наименование в точном соответствии с уставом</w:t>
            </w:r>
          </w:p>
        </w:tc>
      </w:tr>
      <w:tr w:rsidR="00EA27E7" w:rsidRPr="0005715F" w:rsidTr="00AC54C1">
        <w:trPr>
          <w:trHeight w:val="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5. Сокращенное наименование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</w:tr>
      <w:tr w:rsidR="00EA27E7" w:rsidRPr="0005715F" w:rsidTr="00AC54C1">
        <w:trPr>
          <w:trHeight w:val="2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5.1. Дата регистрации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</w:tr>
      <w:tr w:rsidR="00EA27E7" w:rsidRPr="0005715F" w:rsidTr="00AC54C1">
        <w:trPr>
          <w:trHeight w:val="33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6. Адрес (местонахождение)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bookmarkStart w:id="8" w:name="_1t3h5sf"/>
            <w:bookmarkEnd w:id="8"/>
            <w:r w:rsidRPr="0005715F">
              <w:rPr>
                <w:rFonts w:cs="Arial"/>
              </w:rPr>
              <w:t>7. Адрес для направления юридически значимых сообщений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Следует указать адрес, по которому можно направлять юридически значимые сообщения и документы</w:t>
            </w: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8. Основные виды деятельности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Заполняется из устава участника конкурса</w:t>
            </w: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8.1. Дополнительные документы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по желанию можно приложить до 5 документов, отражающих дополнительную информацию об участнике конкурса</w:t>
            </w: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9. Целевые группы, опыт работы с которыми имеет участник конкурса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EA27E7">
            <w:pPr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4" w:firstLine="0"/>
              <w:jc w:val="both"/>
              <w:rPr>
                <w:rFonts w:cs="Arial"/>
              </w:rPr>
            </w:pPr>
            <w:r w:rsidRPr="0005715F">
              <w:rPr>
                <w:rFonts w:cs="Arial"/>
              </w:rPr>
              <w:t>Ветераны.</w:t>
            </w:r>
          </w:p>
          <w:p w:rsidR="00EA27E7" w:rsidRPr="0005715F" w:rsidRDefault="00EA27E7" w:rsidP="00EA27E7">
            <w:pPr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4" w:firstLine="0"/>
              <w:jc w:val="both"/>
              <w:rPr>
                <w:rFonts w:cs="Arial"/>
              </w:rPr>
            </w:pPr>
            <w:r w:rsidRPr="0005715F">
              <w:rPr>
                <w:rFonts w:cs="Arial"/>
              </w:rPr>
              <w:t>Дети и подростки.</w:t>
            </w:r>
          </w:p>
          <w:p w:rsidR="00EA27E7" w:rsidRPr="0005715F" w:rsidRDefault="00EA27E7" w:rsidP="00EA27E7">
            <w:pPr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4" w:firstLine="0"/>
              <w:jc w:val="both"/>
              <w:rPr>
                <w:rFonts w:cs="Arial"/>
              </w:rPr>
            </w:pPr>
            <w:r w:rsidRPr="0005715F">
              <w:rPr>
                <w:rFonts w:cs="Arial"/>
              </w:rPr>
              <w:t>Женщины.</w:t>
            </w:r>
          </w:p>
          <w:p w:rsidR="00EA27E7" w:rsidRPr="0005715F" w:rsidRDefault="00EA27E7" w:rsidP="00EA27E7">
            <w:pPr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4" w:firstLine="0"/>
              <w:jc w:val="both"/>
              <w:rPr>
                <w:rFonts w:cs="Arial"/>
              </w:rPr>
            </w:pPr>
            <w:r w:rsidRPr="0005715F">
              <w:rPr>
                <w:rFonts w:cs="Arial"/>
              </w:rPr>
              <w:lastRenderedPageBreak/>
              <w:t>Многодетные семьи.</w:t>
            </w:r>
          </w:p>
          <w:p w:rsidR="00EA27E7" w:rsidRPr="0005715F" w:rsidRDefault="00EA27E7" w:rsidP="00EA27E7">
            <w:pPr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4" w:firstLine="0"/>
              <w:jc w:val="both"/>
              <w:rPr>
                <w:rFonts w:cs="Arial"/>
              </w:rPr>
            </w:pPr>
            <w:r w:rsidRPr="0005715F">
              <w:rPr>
                <w:rFonts w:cs="Arial"/>
              </w:rPr>
              <w:t>Люди с ограниченными возможностями здоровья.</w:t>
            </w:r>
          </w:p>
          <w:p w:rsidR="00EA27E7" w:rsidRPr="0005715F" w:rsidRDefault="00EA27E7" w:rsidP="00EA27E7">
            <w:pPr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4" w:firstLine="0"/>
              <w:jc w:val="both"/>
              <w:rPr>
                <w:rFonts w:cs="Arial"/>
              </w:rPr>
            </w:pPr>
            <w:r w:rsidRPr="0005715F">
              <w:rPr>
                <w:rFonts w:cs="Arial"/>
              </w:rPr>
              <w:t>Молодежь и студенты.</w:t>
            </w:r>
          </w:p>
          <w:p w:rsidR="00EA27E7" w:rsidRPr="0005715F" w:rsidRDefault="00EA27E7" w:rsidP="00EA27E7">
            <w:pPr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4" w:firstLine="0"/>
              <w:jc w:val="both"/>
              <w:rPr>
                <w:rFonts w:cs="Arial"/>
              </w:rPr>
            </w:pPr>
            <w:r w:rsidRPr="0005715F">
              <w:rPr>
                <w:rFonts w:cs="Arial"/>
              </w:rPr>
              <w:t>Пенсионеры.</w:t>
            </w:r>
          </w:p>
          <w:p w:rsidR="00EA27E7" w:rsidRPr="0005715F" w:rsidRDefault="00EA27E7" w:rsidP="00EA27E7">
            <w:pPr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4" w:firstLine="0"/>
              <w:jc w:val="both"/>
              <w:rPr>
                <w:rFonts w:cs="Arial"/>
              </w:rPr>
            </w:pPr>
            <w:r w:rsidRPr="0005715F">
              <w:rPr>
                <w:rFonts w:cs="Arial"/>
              </w:rPr>
              <w:t>Дети-сироты и дети, оставшиеся без попечения родителей.</w:t>
            </w:r>
          </w:p>
          <w:p w:rsidR="00EA27E7" w:rsidRPr="0005715F" w:rsidRDefault="00EA27E7" w:rsidP="00EA27E7">
            <w:pPr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4" w:firstLine="0"/>
              <w:jc w:val="both"/>
              <w:rPr>
                <w:rFonts w:cs="Arial"/>
              </w:rPr>
            </w:pPr>
            <w:r w:rsidRPr="0005715F">
              <w:rPr>
                <w:rFonts w:cs="Arial"/>
              </w:rPr>
              <w:t xml:space="preserve">свой вариант: </w:t>
            </w:r>
            <w:r w:rsidRPr="0005715F">
              <w:rPr>
                <w:rFonts w:cs="Arial"/>
                <w:u w:val="single"/>
              </w:rPr>
              <w:t>___________________________________________________________________</w:t>
            </w: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lastRenderedPageBreak/>
              <w:t>10. География участника конкурса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11. Контактный телефон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Следует указать номер телефона, по которому можно связаться с участником конкурса и который будет размещен в открытом доступе, в том числе в сети «Интернет»</w:t>
            </w:r>
          </w:p>
        </w:tc>
      </w:tr>
      <w:tr w:rsidR="00EA27E7" w:rsidRPr="0005715F" w:rsidTr="00AC54C1">
        <w:trPr>
          <w:trHeight w:val="48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12. Адрес электронной почты для направления юридически значимых сообщений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  <w:iCs/>
              </w:rPr>
              <w:t>(не более 300 символов)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  <w:iCs/>
              </w:rPr>
              <w:t>Данное поле обязательно для заполнения.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Следует указать адрес электронной почты, по которому можно направлять юридически значимые сообщения и документы</w:t>
            </w:r>
          </w:p>
        </w:tc>
      </w:tr>
      <w:tr w:rsidR="00EA27E7" w:rsidRPr="0005715F" w:rsidTr="00AC54C1">
        <w:trPr>
          <w:trHeight w:val="48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13. Адрес электронной почты для внешних коммуникаций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Следует указать адрес электронной почты, по которому журналисты и другие заинтересованные лица могут связаться с участником конкурса и который будет размещен в открытом доступе, в том числе в сети «Интернет»</w:t>
            </w: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14. Участник конкурса в сети «Интернет»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14.1. Веб-сайт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  <w:iCs/>
              </w:rPr>
              <w:t xml:space="preserve">Данное поле обязательно для заполнения. </w:t>
            </w:r>
            <w:r w:rsidRPr="0005715F">
              <w:rPr>
                <w:rFonts w:cs="Arial"/>
              </w:rPr>
              <w:t>Следует указать адрес сайта в сети «Интернет». Если нет сайта, следует написать «нет»</w:t>
            </w: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14.2. Группы в соц. сетях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  <w:iCs/>
              </w:rPr>
              <w:t>Данное поле обязательно для заполнения.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  <w:iCs/>
              </w:rPr>
              <w:t>В данном поле необходимо указать группы участника конкурса в социальных сетях.</w:t>
            </w:r>
            <w:r w:rsidRPr="0005715F">
              <w:rPr>
                <w:rFonts w:cs="Arial"/>
              </w:rPr>
              <w:t xml:space="preserve"> Если участник конкурса не имеет страниц в социальных сетях, следует написать «нет»</w:t>
            </w:r>
          </w:p>
        </w:tc>
      </w:tr>
      <w:tr w:rsidR="00EA27E7" w:rsidRPr="0005715F" w:rsidTr="00AC54C1">
        <w:trPr>
          <w:trHeight w:val="5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15. Главный бухгалтер участника конкурса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1. Ведение бухгалтерского учета возложено на главного бухгалтера, руководителя участника конкурса принял ведение бухгалтерского учета на себя;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 xml:space="preserve">2. Ведение бухгалтерского учета </w:t>
            </w:r>
            <w:proofErr w:type="gramStart"/>
            <w:r w:rsidRPr="0005715F">
              <w:rPr>
                <w:rFonts w:cs="Arial"/>
              </w:rPr>
              <w:t>возложено на другого работника ведение бухгалтерского учета передано</w:t>
            </w:r>
            <w:proofErr w:type="gramEnd"/>
            <w:r w:rsidRPr="0005715F">
              <w:rPr>
                <w:rFonts w:cs="Arial"/>
              </w:rPr>
              <w:t xml:space="preserve"> по договору другой организации;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3. Ведение бухгалтерского учета передано по договору индивидуальному предпринимателю;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4. Ведение бухгалтерского учета передано по договору физическому лицу</w:t>
            </w: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16. Участие (членство) в других некоммерческих организациях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По желанию участника конкурса можно поставить отметку, чтобы сообщить об участии (членстве) в других некоммерческих организациях и указать наименования и адреса таких организаций</w:t>
            </w:r>
          </w:p>
        </w:tc>
      </w:tr>
      <w:tr w:rsidR="00EA27E7" w:rsidRPr="0005715F" w:rsidTr="00AC54C1">
        <w:trPr>
          <w:trHeight w:val="38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17. Участие в коммерческих организациях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По желанию участника конкурса можно поставить отметку, чтобы сообщить об участии в коммерческих организациях и указать наименования и адреса таких организаций</w:t>
            </w: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18. Количество членов участника конкурса: граждан, некоммерческих организаций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 xml:space="preserve">По желанию участника конкурса можно указать общее количество членов участника </w:t>
            </w:r>
            <w:proofErr w:type="gramStart"/>
            <w:r w:rsidRPr="0005715F">
              <w:rPr>
                <w:rFonts w:cs="Arial"/>
              </w:rPr>
              <w:t>конкурса-как</w:t>
            </w:r>
            <w:proofErr w:type="gramEnd"/>
            <w:r w:rsidRPr="0005715F">
              <w:rPr>
                <w:rFonts w:cs="Arial"/>
              </w:rPr>
              <w:t xml:space="preserve"> граждан, так и некоммерческих организаций</w:t>
            </w: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19. Количество штатных работников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  <w:b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Данное поле обязательно для заполнения. Если участник конкурса еще не был зарегистрирован в предыдущем календарном году, указать цифру 0 (ноль)</w:t>
            </w: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20. Количество добровольцев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Заполняется по желанию участника конкурса. Можно указать количество добровольцев участника конкурса за календарный год, предшествовавший году подачи заявления</w:t>
            </w: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lastRenderedPageBreak/>
              <w:t>21. Доходы у участника конкурса (в рублях) за предыдущий год, ввод числа без запятых и иных знаков: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Данное поле обязательно для заполнения.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Следует указать суммы доходов у участника конкурса за предыдущий год (в рублях, без копеек).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Если по каким-либо из приведённых подразделов доходов не было, следует указать цифру 0 (ноль).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Если участник конкурса ещё не была зарегистрирован в предыдущем календарном году, следует указать цифры 0 (ноль) во всех строках</w:t>
            </w: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президентские субсидии, вступительные, членские и иные взносы, пожертвования российских некоммерческих организаций (исключая президентские субсидии);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взносы, пожертвования российских коммерческих организаций;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rPr>
                <w:rFonts w:cs="Arial"/>
              </w:rPr>
            </w:pPr>
            <w:bookmarkStart w:id="9" w:name="_4d34og8"/>
            <w:bookmarkEnd w:id="9"/>
            <w:r w:rsidRPr="0005715F">
              <w:rPr>
                <w:rFonts w:cs="Arial"/>
              </w:rPr>
              <w:t>вступительные, членские и иные взносы, пожертвования российских граждан;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вступительные и членские взносы;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субсидии, взносы, пожертвования иностранных организаций и иностранных граждан;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  <w:p w:rsidR="00EA27E7" w:rsidRPr="0005715F" w:rsidRDefault="00EA27E7" w:rsidP="00AC54C1">
            <w:pPr>
              <w:rPr>
                <w:rFonts w:cs="Arial"/>
              </w:rPr>
            </w:pP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bookmarkStart w:id="10" w:name="_2s8eyo1"/>
            <w:bookmarkEnd w:id="10"/>
            <w:r w:rsidRPr="0005715F">
              <w:rPr>
                <w:rFonts w:cs="Arial"/>
              </w:rPr>
              <w:t>средства, полученные из федерального бюджета;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  <w:p w:rsidR="00EA27E7" w:rsidRPr="0005715F" w:rsidRDefault="00EA27E7" w:rsidP="00AC54C1">
            <w:pPr>
              <w:rPr>
                <w:rFonts w:cs="Arial"/>
              </w:rPr>
            </w:pP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средства, полученные из бюджетов субъектов Российской Федерации;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средства, полученные из местных бюджетов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доходы (выручка) от реализации товаров, работ, услуг, имущественных прав;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внереализационные доходы (дивиденды, проценты по депозитам и т. п.);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прочие доходы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22. Общая сумма расходов участника конкурса за предыдущий год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Данное поле обязательно для заполнения.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Следует указать общую сумму расходов за предыдущий год (в рублях, без копеек).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Если участник конкурса ещё не был зарегистрирован в предыдущем календарном году, указать цифру 0 (ноль)</w:t>
            </w: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23. Количество получателей за предыдущий год (с января по декабрь): граждане и (или) некоммерческие организации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Данное поле обязательно для заполнения.</w:t>
            </w:r>
          </w:p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Следует указать количество граждан и (или) некоммерческих организаций, получивших безвозмездные блага от участника конкурса за календарный год, предшествующий году подачи заявления</w:t>
            </w: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24. Имеющиеся в распоряжении участника конкурса материально-технические ресурсы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Помещение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Указывается назначение помещения, площадь в квадратных метрах и вид права использования (собственность, аренда, безвозмездное пользование, фактическое предоставление)</w:t>
            </w: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Оборудование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Другое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</w:tr>
      <w:tr w:rsidR="00EA27E7" w:rsidRPr="0005715F" w:rsidTr="00AC54C1">
        <w:trPr>
          <w:trHeight w:val="2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lastRenderedPageBreak/>
              <w:t>25. Публикации в СМИ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По желанию можно указать ссылки на публикации в СМИ с информацией о деятельности участника конкурса</w:t>
            </w:r>
          </w:p>
        </w:tc>
      </w:tr>
    </w:tbl>
    <w:p w:rsidR="00EA27E7" w:rsidRPr="0005715F" w:rsidRDefault="00EA27E7" w:rsidP="00EA27E7">
      <w:pPr>
        <w:jc w:val="center"/>
        <w:rPr>
          <w:rFonts w:cs="Arial"/>
          <w:b/>
        </w:rPr>
      </w:pPr>
    </w:p>
    <w:p w:rsidR="00EA27E7" w:rsidRPr="0005715F" w:rsidRDefault="00EA27E7" w:rsidP="00EA27E7">
      <w:pPr>
        <w:jc w:val="center"/>
        <w:rPr>
          <w:rFonts w:cs="Arial"/>
          <w:b/>
        </w:rPr>
      </w:pPr>
    </w:p>
    <w:p w:rsidR="00EA27E7" w:rsidRPr="0005715F" w:rsidRDefault="00EA27E7" w:rsidP="00EA27E7">
      <w:pPr>
        <w:jc w:val="center"/>
        <w:rPr>
          <w:rFonts w:cs="Arial"/>
          <w:b/>
        </w:rPr>
      </w:pPr>
    </w:p>
    <w:p w:rsidR="00EA27E7" w:rsidRPr="0005715F" w:rsidRDefault="00EA27E7" w:rsidP="00EA27E7">
      <w:pPr>
        <w:jc w:val="center"/>
        <w:rPr>
          <w:rFonts w:cs="Arial"/>
        </w:rPr>
      </w:pPr>
      <w:r w:rsidRPr="0005715F">
        <w:rPr>
          <w:rFonts w:cs="Arial"/>
          <w:b/>
        </w:rPr>
        <w:t>Календарный план реализации проекта</w:t>
      </w:r>
    </w:p>
    <w:p w:rsidR="00EA27E7" w:rsidRPr="0005715F" w:rsidRDefault="00EA27E7" w:rsidP="00EA27E7">
      <w:pPr>
        <w:rPr>
          <w:rFonts w:cs="Arial"/>
        </w:rPr>
      </w:pPr>
    </w:p>
    <w:p w:rsidR="00EA27E7" w:rsidRPr="0005715F" w:rsidRDefault="00EA27E7" w:rsidP="00EA27E7">
      <w:pPr>
        <w:numPr>
          <w:ilvl w:val="0"/>
          <w:numId w:val="3"/>
        </w:numPr>
        <w:suppressAutoHyphens w:val="0"/>
        <w:ind w:left="0" w:firstLine="0"/>
        <w:jc w:val="center"/>
        <w:rPr>
          <w:rFonts w:cs="Arial"/>
          <w:b/>
        </w:rPr>
      </w:pPr>
      <w:r w:rsidRPr="0005715F">
        <w:rPr>
          <w:rFonts w:cs="Arial"/>
          <w:b/>
          <w:bCs/>
        </w:rPr>
        <w:t>План подготовки и реализации проекта</w:t>
      </w:r>
    </w:p>
    <w:p w:rsidR="00EA27E7" w:rsidRPr="0005715F" w:rsidRDefault="00EA27E7" w:rsidP="00EA27E7">
      <w:pPr>
        <w:rPr>
          <w:rFonts w:cs="Arial"/>
        </w:rPr>
      </w:pPr>
    </w:p>
    <w:p w:rsidR="00EA27E7" w:rsidRPr="0005715F" w:rsidRDefault="00EA27E7" w:rsidP="00EA27E7">
      <w:pPr>
        <w:tabs>
          <w:tab w:val="left" w:pos="851"/>
        </w:tabs>
        <w:rPr>
          <w:rFonts w:cs="Arial"/>
        </w:rPr>
      </w:pPr>
      <w:r w:rsidRPr="0005715F">
        <w:rPr>
          <w:rFonts w:cs="Arial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:rsidR="00EA27E7" w:rsidRPr="0005715F" w:rsidRDefault="00EA27E7" w:rsidP="00EA27E7">
      <w:pPr>
        <w:tabs>
          <w:tab w:val="left" w:pos="851"/>
        </w:tabs>
        <w:rPr>
          <w:rFonts w:cs="Arial"/>
        </w:rPr>
      </w:pPr>
      <w:r w:rsidRPr="0005715F">
        <w:rPr>
          <w:rFonts w:cs="Arial"/>
        </w:rPr>
        <w:t>В каждом мероприятии должны быть:</w:t>
      </w:r>
    </w:p>
    <w:p w:rsidR="00EA27E7" w:rsidRPr="0005715F" w:rsidRDefault="00EA27E7" w:rsidP="00EA27E7">
      <w:pPr>
        <w:numPr>
          <w:ilvl w:val="0"/>
          <w:numId w:val="6"/>
        </w:numPr>
        <w:tabs>
          <w:tab w:val="left" w:pos="851"/>
        </w:tabs>
        <w:suppressAutoHyphens w:val="0"/>
        <w:ind w:left="0" w:firstLine="567"/>
        <w:jc w:val="both"/>
        <w:rPr>
          <w:rFonts w:cs="Arial"/>
        </w:rPr>
      </w:pPr>
      <w:r w:rsidRPr="0005715F">
        <w:rPr>
          <w:rFonts w:cs="Arial"/>
        </w:rPr>
        <w:t xml:space="preserve">Содержание и место </w:t>
      </w:r>
      <w:proofErr w:type="gramStart"/>
      <w:r w:rsidRPr="0005715F">
        <w:rPr>
          <w:rFonts w:cs="Arial"/>
        </w:rPr>
        <w:t>проведения-подробная</w:t>
      </w:r>
      <w:proofErr w:type="gramEnd"/>
      <w:r w:rsidRPr="0005715F">
        <w:rPr>
          <w:rFonts w:cs="Arial"/>
        </w:rPr>
        <w:t xml:space="preserve"> информация о том, что именно будет происходить, для какой̆ целевой̆ 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:rsidR="00EA27E7" w:rsidRPr="0005715F" w:rsidRDefault="00EA27E7" w:rsidP="00EA27E7">
      <w:pPr>
        <w:numPr>
          <w:ilvl w:val="0"/>
          <w:numId w:val="6"/>
        </w:numPr>
        <w:tabs>
          <w:tab w:val="left" w:pos="851"/>
        </w:tabs>
        <w:suppressAutoHyphens w:val="0"/>
        <w:ind w:left="0" w:firstLine="567"/>
        <w:jc w:val="both"/>
        <w:rPr>
          <w:rFonts w:cs="Arial"/>
        </w:rPr>
      </w:pPr>
      <w:r w:rsidRPr="0005715F">
        <w:rPr>
          <w:rFonts w:cs="Arial"/>
        </w:rPr>
        <w:t xml:space="preserve">Время </w:t>
      </w:r>
      <w:proofErr w:type="gramStart"/>
      <w:r w:rsidRPr="0005715F">
        <w:rPr>
          <w:rFonts w:cs="Arial"/>
        </w:rPr>
        <w:t>проведения-в</w:t>
      </w:r>
      <w:proofErr w:type="gramEnd"/>
      <w:r w:rsidRPr="0005715F">
        <w:rPr>
          <w:rFonts w:cs="Arial"/>
        </w:rPr>
        <w:t xml:space="preserve">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</w:r>
    </w:p>
    <w:p w:rsidR="00EA27E7" w:rsidRPr="0005715F" w:rsidRDefault="00EA27E7" w:rsidP="00EA27E7">
      <w:pPr>
        <w:numPr>
          <w:ilvl w:val="0"/>
          <w:numId w:val="6"/>
        </w:numPr>
        <w:tabs>
          <w:tab w:val="left" w:pos="851"/>
        </w:tabs>
        <w:suppressAutoHyphens w:val="0"/>
        <w:ind w:left="0" w:firstLine="567"/>
        <w:jc w:val="both"/>
        <w:rPr>
          <w:rFonts w:cs="Arial"/>
        </w:rPr>
      </w:pPr>
      <w:r w:rsidRPr="0005715F">
        <w:rPr>
          <w:rFonts w:cs="Arial"/>
        </w:rPr>
        <w:t>Ожидаемый результат — это ответы на вопросы «Что будет сделано</w:t>
      </w:r>
      <w:proofErr w:type="gramStart"/>
      <w:r w:rsidRPr="0005715F">
        <w:rPr>
          <w:rFonts w:cs="Arial"/>
        </w:rPr>
        <w:t xml:space="preserve"> ?</w:t>
      </w:r>
      <w:proofErr w:type="gramEnd"/>
      <w:r w:rsidRPr="0005715F">
        <w:rPr>
          <w:rFonts w:cs="Arial"/>
        </w:rPr>
        <w:t xml:space="preserve"> Сколько</w:t>
      </w:r>
      <w:proofErr w:type="gramStart"/>
      <w:r w:rsidRPr="0005715F">
        <w:rPr>
          <w:rFonts w:cs="Arial"/>
        </w:rPr>
        <w:t xml:space="preserve"> ?</w:t>
      </w:r>
      <w:proofErr w:type="gramEnd"/>
      <w:r w:rsidRPr="0005715F">
        <w:rPr>
          <w:rFonts w:cs="Arial"/>
        </w:rPr>
        <w:t xml:space="preserve"> «, «Что изменится ? Как</w:t>
      </w:r>
      <w:proofErr w:type="gramStart"/>
      <w:r w:rsidRPr="0005715F">
        <w:rPr>
          <w:rFonts w:cs="Arial"/>
        </w:rPr>
        <w:t xml:space="preserve"> ?</w:t>
      </w:r>
      <w:proofErr w:type="gramEnd"/>
      <w:r w:rsidRPr="0005715F">
        <w:rPr>
          <w:rFonts w:cs="Arial"/>
        </w:rPr>
        <w:t xml:space="preserve"> «, «Запланировано ли участие представителей целевых групп и в каком количестве ? «.</w:t>
      </w:r>
    </w:p>
    <w:tbl>
      <w:tblPr>
        <w:tblW w:w="15173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278"/>
        <w:gridCol w:w="1701"/>
        <w:gridCol w:w="4110"/>
        <w:gridCol w:w="1560"/>
        <w:gridCol w:w="1701"/>
        <w:gridCol w:w="4823"/>
      </w:tblGrid>
      <w:tr w:rsidR="00EA27E7" w:rsidRPr="0005715F" w:rsidTr="00AC54C1">
        <w:trPr>
          <w:trHeight w:val="4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jc w:val="center"/>
              <w:rPr>
                <w:rFonts w:cs="Arial"/>
              </w:rPr>
            </w:pPr>
            <w:r w:rsidRPr="0005715F">
              <w:rPr>
                <w:rFonts w:cs="Arial"/>
              </w:rPr>
              <w:t>№</w:t>
            </w:r>
          </w:p>
          <w:p w:rsidR="00EA27E7" w:rsidRPr="0005715F" w:rsidRDefault="00EA27E7" w:rsidP="00AC54C1">
            <w:pPr>
              <w:jc w:val="center"/>
              <w:rPr>
                <w:rFonts w:cs="Arial"/>
              </w:rPr>
            </w:pPr>
            <w:r w:rsidRPr="0005715F">
              <w:rPr>
                <w:rFonts w:cs="Arial"/>
              </w:rPr>
              <w:t>п\</w:t>
            </w:r>
            <w:proofErr w:type="gramStart"/>
            <w:r w:rsidRPr="0005715F">
              <w:rPr>
                <w:rFonts w:cs="Arial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jc w:val="center"/>
              <w:rPr>
                <w:rFonts w:cs="Arial"/>
              </w:rPr>
            </w:pPr>
            <w:r w:rsidRPr="0005715F">
              <w:rPr>
                <w:rFonts w:cs="Arial"/>
              </w:rPr>
              <w:t>Решаемая задача*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jc w:val="center"/>
              <w:rPr>
                <w:rFonts w:cs="Arial"/>
              </w:rPr>
            </w:pPr>
            <w:r w:rsidRPr="0005715F">
              <w:rPr>
                <w:rFonts w:cs="Arial"/>
              </w:rPr>
              <w:t>Мероприятие, его содержание, 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jc w:val="center"/>
              <w:rPr>
                <w:rFonts w:cs="Arial"/>
              </w:rPr>
            </w:pPr>
            <w:r w:rsidRPr="0005715F">
              <w:rPr>
                <w:rFonts w:cs="Arial"/>
              </w:rPr>
              <w:t>Дата</w:t>
            </w:r>
          </w:p>
          <w:p w:rsidR="00EA27E7" w:rsidRPr="0005715F" w:rsidRDefault="00EA27E7" w:rsidP="00AC54C1">
            <w:pPr>
              <w:jc w:val="center"/>
              <w:rPr>
                <w:rFonts w:cs="Arial"/>
              </w:rPr>
            </w:pPr>
            <w:r w:rsidRPr="0005715F">
              <w:rPr>
                <w:rFonts w:cs="Arial"/>
              </w:rPr>
              <w:t>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jc w:val="center"/>
              <w:rPr>
                <w:rFonts w:cs="Arial"/>
              </w:rPr>
            </w:pPr>
            <w:r w:rsidRPr="0005715F">
              <w:rPr>
                <w:rFonts w:cs="Arial"/>
              </w:rPr>
              <w:t>Дата</w:t>
            </w:r>
          </w:p>
          <w:p w:rsidR="00EA27E7" w:rsidRPr="0005715F" w:rsidRDefault="00EA27E7" w:rsidP="00AC54C1">
            <w:pPr>
              <w:jc w:val="center"/>
              <w:rPr>
                <w:rFonts w:cs="Arial"/>
              </w:rPr>
            </w:pPr>
            <w:r w:rsidRPr="0005715F">
              <w:rPr>
                <w:rFonts w:cs="Arial"/>
              </w:rPr>
              <w:t>окончания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jc w:val="center"/>
              <w:rPr>
                <w:rFonts w:cs="Arial"/>
              </w:rPr>
            </w:pPr>
            <w:r w:rsidRPr="0005715F">
              <w:rPr>
                <w:rFonts w:cs="Arial"/>
              </w:rPr>
              <w:t>Ожидаемые результаты</w:t>
            </w:r>
          </w:p>
        </w:tc>
      </w:tr>
      <w:tr w:rsidR="00EA27E7" w:rsidRPr="0005715F" w:rsidTr="00AC54C1">
        <w:trPr>
          <w:trHeight w:val="5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jc w:val="center"/>
              <w:rPr>
                <w:rFonts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jc w:val="center"/>
              <w:rPr>
                <w:rFonts w:cs="Arial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jc w:val="center"/>
              <w:rPr>
                <w:rFonts w:cs="Arial"/>
              </w:rPr>
            </w:pPr>
          </w:p>
        </w:tc>
      </w:tr>
      <w:tr w:rsidR="00EA27E7" w:rsidRPr="0005715F" w:rsidTr="00AC54C1">
        <w:trPr>
          <w:trHeight w:val="5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jc w:val="center"/>
              <w:rPr>
                <w:rFonts w:cs="Arial"/>
              </w:rPr>
            </w:pPr>
          </w:p>
          <w:p w:rsidR="00EA27E7" w:rsidRPr="0005715F" w:rsidRDefault="00EA27E7" w:rsidP="00AC54C1">
            <w:pPr>
              <w:jc w:val="center"/>
              <w:rPr>
                <w:rFonts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jc w:val="center"/>
              <w:rPr>
                <w:rFonts w:cs="Arial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jc w:val="center"/>
              <w:rPr>
                <w:rFonts w:cs="Arial"/>
              </w:rPr>
            </w:pPr>
          </w:p>
        </w:tc>
      </w:tr>
    </w:tbl>
    <w:p w:rsidR="00EA27E7" w:rsidRPr="0005715F" w:rsidRDefault="00EA27E7" w:rsidP="00EA27E7">
      <w:pPr>
        <w:rPr>
          <w:rFonts w:cs="Arial"/>
          <w:i/>
        </w:rPr>
      </w:pPr>
    </w:p>
    <w:p w:rsidR="00EA27E7" w:rsidRPr="0005715F" w:rsidRDefault="00EA27E7" w:rsidP="00EA27E7">
      <w:pPr>
        <w:jc w:val="center"/>
        <w:rPr>
          <w:rFonts w:cs="Arial"/>
          <w:b/>
        </w:rPr>
      </w:pPr>
    </w:p>
    <w:p w:rsidR="00EA27E7" w:rsidRPr="0005715F" w:rsidRDefault="00EA27E7" w:rsidP="00EA27E7">
      <w:pPr>
        <w:jc w:val="center"/>
        <w:rPr>
          <w:rFonts w:cs="Arial"/>
          <w:b/>
        </w:rPr>
      </w:pPr>
      <w:r w:rsidRPr="0005715F">
        <w:rPr>
          <w:rFonts w:cs="Arial"/>
          <w:b/>
        </w:rPr>
        <w:t>Бюджет проекта</w:t>
      </w:r>
    </w:p>
    <w:p w:rsidR="00EA27E7" w:rsidRPr="0005715F" w:rsidRDefault="00EA27E7" w:rsidP="00EA27E7">
      <w:pPr>
        <w:rPr>
          <w:rFonts w:cs="Arial"/>
        </w:rPr>
      </w:pPr>
      <w:r w:rsidRPr="0005715F">
        <w:rPr>
          <w:rFonts w:cs="Arial"/>
        </w:rPr>
        <w:t xml:space="preserve">Рекомендуется до заполнения бюджета проекта осуществлять его проектирование в </w:t>
      </w:r>
      <w:proofErr w:type="spellStart"/>
      <w:r w:rsidRPr="0005715F">
        <w:rPr>
          <w:rFonts w:cs="Arial"/>
        </w:rPr>
        <w:t>Excel</w:t>
      </w:r>
      <w:proofErr w:type="spellEnd"/>
      <w:r w:rsidRPr="0005715F">
        <w:rPr>
          <w:rFonts w:cs="Arial"/>
        </w:rPr>
        <w:t xml:space="preserve"> или аналогичных программах. Ниже приведена примерная форма итоговой таблицы.</w:t>
      </w:r>
    </w:p>
    <w:tbl>
      <w:tblPr>
        <w:tblW w:w="15178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1428"/>
        <w:gridCol w:w="8079"/>
        <w:gridCol w:w="1803"/>
        <w:gridCol w:w="1987"/>
        <w:gridCol w:w="1881"/>
      </w:tblGrid>
      <w:tr w:rsidR="00EA27E7" w:rsidRPr="0005715F" w:rsidTr="00AC54C1">
        <w:trPr>
          <w:cantSplit/>
          <w:trHeight w:val="160"/>
        </w:trPr>
        <w:tc>
          <w:tcPr>
            <w:tcW w:w="142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jc w:val="center"/>
              <w:rPr>
                <w:rFonts w:cs="Arial"/>
              </w:rPr>
            </w:pPr>
            <w:r w:rsidRPr="0005715F">
              <w:rPr>
                <w:rFonts w:cs="Arial"/>
              </w:rPr>
              <w:t xml:space="preserve">№ </w:t>
            </w:r>
            <w:proofErr w:type="gramStart"/>
            <w:r w:rsidRPr="0005715F">
              <w:rPr>
                <w:rFonts w:cs="Arial"/>
              </w:rPr>
              <w:t>п</w:t>
            </w:r>
            <w:proofErr w:type="gramEnd"/>
            <w:r w:rsidRPr="0005715F">
              <w:rPr>
                <w:rFonts w:cs="Arial"/>
              </w:rPr>
              <w:t>/п</w:t>
            </w:r>
          </w:p>
        </w:tc>
        <w:tc>
          <w:tcPr>
            <w:tcW w:w="8079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jc w:val="center"/>
              <w:rPr>
                <w:rFonts w:cs="Arial"/>
              </w:rPr>
            </w:pPr>
            <w:r w:rsidRPr="0005715F">
              <w:rPr>
                <w:rFonts w:cs="Arial"/>
              </w:rPr>
              <w:t>Наименование статьи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jc w:val="center"/>
              <w:rPr>
                <w:rFonts w:cs="Arial"/>
              </w:rPr>
            </w:pPr>
            <w:r w:rsidRPr="0005715F">
              <w:rPr>
                <w:rFonts w:cs="Arial"/>
              </w:rPr>
              <w:t>Общая стоимость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jc w:val="center"/>
              <w:rPr>
                <w:rFonts w:cs="Arial"/>
              </w:rPr>
            </w:pPr>
            <w:proofErr w:type="spellStart"/>
            <w:r w:rsidRPr="0005715F">
              <w:rPr>
                <w:rFonts w:cs="Arial"/>
              </w:rPr>
              <w:t>Софинансиро-вание</w:t>
            </w:r>
            <w:proofErr w:type="spellEnd"/>
            <w:r w:rsidRPr="0005715F">
              <w:rPr>
                <w:rFonts w:cs="Arial"/>
              </w:rPr>
              <w:t xml:space="preserve"> (если имеется)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jc w:val="center"/>
              <w:rPr>
                <w:rFonts w:cs="Arial"/>
              </w:rPr>
            </w:pPr>
            <w:r w:rsidRPr="0005715F">
              <w:rPr>
                <w:rFonts w:cs="Arial"/>
              </w:rPr>
              <w:t>Запрашиваемая сумма</w:t>
            </w:r>
          </w:p>
        </w:tc>
      </w:tr>
      <w:tr w:rsidR="00EA27E7" w:rsidRPr="0005715F" w:rsidTr="00AC54C1">
        <w:trPr>
          <w:cantSplit/>
          <w:trHeight w:val="320"/>
        </w:trPr>
        <w:tc>
          <w:tcPr>
            <w:tcW w:w="142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  <w:tc>
          <w:tcPr>
            <w:tcW w:w="80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jc w:val="center"/>
              <w:rPr>
                <w:rFonts w:cs="Arial"/>
              </w:rPr>
            </w:pPr>
            <w:r w:rsidRPr="0005715F">
              <w:rPr>
                <w:rFonts w:cs="Arial"/>
              </w:rPr>
              <w:t>(руб.)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jc w:val="center"/>
              <w:rPr>
                <w:rFonts w:cs="Arial"/>
              </w:rPr>
            </w:pPr>
            <w:r w:rsidRPr="0005715F">
              <w:rPr>
                <w:rFonts w:cs="Arial"/>
              </w:rPr>
              <w:t>(руб.)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27E7" w:rsidRPr="0005715F" w:rsidRDefault="00EA27E7" w:rsidP="00AC54C1">
            <w:pPr>
              <w:jc w:val="center"/>
              <w:rPr>
                <w:rFonts w:cs="Arial"/>
              </w:rPr>
            </w:pPr>
            <w:r w:rsidRPr="0005715F">
              <w:rPr>
                <w:rFonts w:cs="Arial"/>
              </w:rPr>
              <w:t>(руб.)</w:t>
            </w:r>
          </w:p>
        </w:tc>
      </w:tr>
      <w:tr w:rsidR="00EA27E7" w:rsidRPr="0005715F" w:rsidTr="00AC54C1">
        <w:trPr>
          <w:trHeight w:val="4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7E7" w:rsidRPr="0005715F" w:rsidRDefault="00EA27E7" w:rsidP="00AC54C1">
            <w:pPr>
              <w:jc w:val="center"/>
              <w:rPr>
                <w:rFonts w:cs="Arial"/>
              </w:rPr>
            </w:pPr>
            <w:r w:rsidRPr="0005715F">
              <w:rPr>
                <w:rFonts w:cs="Arial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7E7" w:rsidRPr="0005715F" w:rsidRDefault="00EA27E7" w:rsidP="00AC54C1">
            <w:pPr>
              <w:jc w:val="center"/>
              <w:rPr>
                <w:rFonts w:cs="Arial"/>
              </w:rPr>
            </w:pPr>
            <w:r w:rsidRPr="0005715F">
              <w:rPr>
                <w:rFonts w:cs="Arial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jc w:val="center"/>
              <w:rPr>
                <w:rFonts w:cs="Arial"/>
              </w:rPr>
            </w:pPr>
            <w:r w:rsidRPr="0005715F">
              <w:rPr>
                <w:rFonts w:cs="Arial"/>
              </w:rPr>
              <w:t>3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jc w:val="center"/>
              <w:rPr>
                <w:rFonts w:cs="Arial"/>
              </w:rPr>
            </w:pPr>
            <w:r w:rsidRPr="0005715F">
              <w:rPr>
                <w:rFonts w:cs="Arial"/>
              </w:rPr>
              <w:t>4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jc w:val="center"/>
              <w:rPr>
                <w:rFonts w:cs="Arial"/>
              </w:rPr>
            </w:pPr>
            <w:r w:rsidRPr="0005715F">
              <w:rPr>
                <w:rFonts w:cs="Arial"/>
              </w:rPr>
              <w:t>5</w:t>
            </w:r>
          </w:p>
        </w:tc>
      </w:tr>
      <w:tr w:rsidR="00EA27E7" w:rsidRPr="0005715F" w:rsidTr="00AC54C1">
        <w:trPr>
          <w:trHeight w:val="28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jc w:val="center"/>
              <w:rPr>
                <w:rFonts w:cs="Arial"/>
              </w:rPr>
            </w:pPr>
            <w:r w:rsidRPr="0005715F">
              <w:rPr>
                <w:rFonts w:cs="Arial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Офисные расходы (канцтовары и расходные материалы)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</w:tr>
      <w:tr w:rsidR="00EA27E7" w:rsidRPr="0005715F" w:rsidTr="00AC54C1">
        <w:trPr>
          <w:trHeight w:val="4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jc w:val="center"/>
              <w:rPr>
                <w:rFonts w:cs="Arial"/>
              </w:rPr>
            </w:pPr>
            <w:r w:rsidRPr="0005715F">
              <w:rPr>
                <w:rFonts w:cs="Arial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</w:tr>
      <w:tr w:rsidR="00EA27E7" w:rsidRPr="0005715F" w:rsidTr="00AC54C1">
        <w:trPr>
          <w:trHeight w:val="40"/>
        </w:trPr>
        <w:tc>
          <w:tcPr>
            <w:tcW w:w="1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27E7" w:rsidRPr="0005715F" w:rsidRDefault="00EA27E7" w:rsidP="00AC54C1">
            <w:pPr>
              <w:jc w:val="center"/>
              <w:rPr>
                <w:rFonts w:cs="Arial"/>
              </w:rPr>
            </w:pPr>
            <w:r w:rsidRPr="0005715F">
              <w:rPr>
                <w:rFonts w:cs="Arial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Расходы на проведение мероприятий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</w:tr>
      <w:tr w:rsidR="00EA27E7" w:rsidRPr="0005715F" w:rsidTr="00AC54C1">
        <w:trPr>
          <w:trHeight w:val="40"/>
        </w:trPr>
        <w:tc>
          <w:tcPr>
            <w:tcW w:w="142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jc w:val="center"/>
              <w:rPr>
                <w:rFonts w:cs="Arial"/>
              </w:rPr>
            </w:pPr>
            <w:r w:rsidRPr="0005715F">
              <w:rPr>
                <w:rFonts w:cs="Arial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Издательские, полиграфические и сопутствующие расходы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</w:tr>
      <w:tr w:rsidR="00EA27E7" w:rsidRPr="0005715F" w:rsidTr="00AC54C1">
        <w:trPr>
          <w:trHeight w:val="40"/>
        </w:trPr>
        <w:tc>
          <w:tcPr>
            <w:tcW w:w="142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jc w:val="center"/>
              <w:rPr>
                <w:rFonts w:cs="Arial"/>
              </w:rPr>
            </w:pPr>
            <w:r w:rsidRPr="0005715F">
              <w:rPr>
                <w:rFonts w:cs="Arial"/>
              </w:rPr>
              <w:t>5.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Прочие прямые расходы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</w:tr>
      <w:tr w:rsidR="00EA27E7" w:rsidRPr="0005715F" w:rsidTr="00AC54C1">
        <w:trPr>
          <w:trHeight w:val="4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  <w:r w:rsidRPr="0005715F">
              <w:rPr>
                <w:rFonts w:cs="Arial"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E7" w:rsidRPr="0005715F" w:rsidRDefault="00EA27E7" w:rsidP="00AC54C1">
            <w:pPr>
              <w:rPr>
                <w:rFonts w:cs="Arial"/>
              </w:rPr>
            </w:pPr>
          </w:p>
        </w:tc>
      </w:tr>
    </w:tbl>
    <w:p w:rsidR="00EA27E7" w:rsidRPr="0005715F" w:rsidRDefault="00EA27E7" w:rsidP="00EA27E7">
      <w:pPr>
        <w:rPr>
          <w:rFonts w:cs="Arial"/>
        </w:rPr>
      </w:pPr>
    </w:p>
    <w:p w:rsidR="00EA27E7" w:rsidRPr="0005715F" w:rsidRDefault="00EA27E7" w:rsidP="00EA27E7">
      <w:pPr>
        <w:rPr>
          <w:rFonts w:cs="Arial"/>
        </w:rPr>
      </w:pPr>
    </w:p>
    <w:p w:rsidR="00EA27E7" w:rsidRPr="0005715F" w:rsidRDefault="00EA27E7" w:rsidP="00EA27E7">
      <w:pPr>
        <w:rPr>
          <w:rFonts w:cs="Arial"/>
        </w:rPr>
      </w:pPr>
      <w:r w:rsidRPr="0005715F">
        <w:rPr>
          <w:rFonts w:cs="Arial"/>
        </w:rPr>
        <w:t xml:space="preserve">Подпись руководителя участника конкурса </w:t>
      </w:r>
    </w:p>
    <w:p w:rsidR="00EA27E7" w:rsidRPr="0005715F" w:rsidRDefault="00EA27E7" w:rsidP="00EA27E7">
      <w:pPr>
        <w:rPr>
          <w:rFonts w:cs="Arial"/>
        </w:rPr>
      </w:pPr>
      <w:proofErr w:type="gramStart"/>
      <w:r w:rsidRPr="0005715F">
        <w:rPr>
          <w:rFonts w:cs="Arial"/>
        </w:rPr>
        <w:t>(или лица уполномоченного на осуществление действий от имени руководителя</w:t>
      </w:r>
      <w:proofErr w:type="gramEnd"/>
    </w:p>
    <w:p w:rsidR="00EA27E7" w:rsidRPr="0005715F" w:rsidRDefault="00EA27E7" w:rsidP="00EA27E7">
      <w:pPr>
        <w:rPr>
          <w:rFonts w:cs="Arial"/>
        </w:rPr>
      </w:pPr>
      <w:r w:rsidRPr="0005715F">
        <w:rPr>
          <w:rFonts w:cs="Arial"/>
        </w:rPr>
        <w:t>участника конкурса) ____________________ / ______________</w:t>
      </w:r>
    </w:p>
    <w:p w:rsidR="00EA27E7" w:rsidRPr="0005715F" w:rsidRDefault="00EA27E7" w:rsidP="00EA27E7">
      <w:pPr>
        <w:rPr>
          <w:rFonts w:cs="Arial"/>
        </w:rPr>
      </w:pPr>
      <w:r w:rsidRPr="0005715F">
        <w:rPr>
          <w:rFonts w:cs="Arial"/>
        </w:rPr>
        <w:t>(подпись) (расшифровка)</w:t>
      </w:r>
    </w:p>
    <w:p w:rsidR="00EA27E7" w:rsidRPr="0005715F" w:rsidRDefault="00EA27E7" w:rsidP="00EA27E7">
      <w:pPr>
        <w:rPr>
          <w:rFonts w:cs="Arial"/>
        </w:rPr>
      </w:pPr>
    </w:p>
    <w:p w:rsidR="00EA27E7" w:rsidRPr="0005715F" w:rsidRDefault="00EA27E7" w:rsidP="00EA27E7">
      <w:pPr>
        <w:rPr>
          <w:rFonts w:cs="Arial"/>
        </w:rPr>
      </w:pPr>
      <w:r w:rsidRPr="0005715F">
        <w:rPr>
          <w:rFonts w:cs="Arial"/>
        </w:rPr>
        <w:t>М.П. «____» _____________ 20___ г.</w:t>
      </w:r>
    </w:p>
    <w:p w:rsidR="00EA27E7" w:rsidRPr="0005715F" w:rsidRDefault="00EA27E7" w:rsidP="00EA27E7">
      <w:pPr>
        <w:rPr>
          <w:rFonts w:cs="Arial"/>
          <w:bCs/>
        </w:rPr>
        <w:sectPr w:rsidR="00EA27E7" w:rsidRPr="0005715F">
          <w:footerReference w:type="default" r:id="rId12"/>
          <w:pgSz w:w="16838" w:h="11906" w:orient="landscape"/>
          <w:pgMar w:top="1134" w:right="567" w:bottom="1134" w:left="1701" w:header="0" w:footer="720" w:gutter="0"/>
          <w:cols w:space="720"/>
          <w:formProt w:val="0"/>
          <w:docGrid w:linePitch="360" w:charSpace="8192"/>
        </w:sectPr>
      </w:pPr>
      <w:r w:rsidRPr="0005715F">
        <w:rPr>
          <w:rFonts w:cs="Arial"/>
          <w:bCs/>
        </w:rPr>
        <w:t>(при наличии)</w:t>
      </w:r>
    </w:p>
    <w:p w:rsidR="00BE75AD" w:rsidRDefault="00BE75AD" w:rsidP="00BE75AD">
      <w:pPr>
        <w:jc w:val="right"/>
        <w:rPr>
          <w:sz w:val="24"/>
          <w:szCs w:val="24"/>
        </w:rPr>
      </w:pPr>
    </w:p>
    <w:sectPr w:rsidR="00BE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0A" w:rsidRDefault="00EA27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0A" w:rsidRDefault="00EA27E7">
    <w:pPr>
      <w:pStyle w:val="a5"/>
      <w:jc w:val="center"/>
    </w:pPr>
  </w:p>
  <w:p w:rsidR="002E6B0A" w:rsidRDefault="00EA27E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0A" w:rsidRDefault="00EA27E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0A" w:rsidRDefault="00EA27E7">
    <w:pPr>
      <w:pStyle w:val="a5"/>
      <w:jc w:val="center"/>
    </w:pPr>
  </w:p>
  <w:p w:rsidR="002E6B0A" w:rsidRDefault="00EA27E7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0A" w:rsidRDefault="00EA27E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0A" w:rsidRDefault="00EA27E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0A" w:rsidRDefault="00EA27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7C0"/>
    <w:multiLevelType w:val="multilevel"/>
    <w:tmpl w:val="06FC6AF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C2B7725"/>
    <w:multiLevelType w:val="hybridMultilevel"/>
    <w:tmpl w:val="15466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E3301"/>
    <w:multiLevelType w:val="multilevel"/>
    <w:tmpl w:val="493615C6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BB2449A"/>
    <w:multiLevelType w:val="multilevel"/>
    <w:tmpl w:val="205AA590"/>
    <w:lvl w:ilvl="0">
      <w:start w:val="1"/>
      <w:numFmt w:val="decimal"/>
      <w:suff w:val="space"/>
      <w:lvlText w:val="%1."/>
      <w:lvlJc w:val="left"/>
      <w:pPr>
        <w:tabs>
          <w:tab w:val="num" w:pos="-10"/>
        </w:tabs>
        <w:ind w:left="1070" w:hanging="360"/>
      </w:pPr>
      <w:rPr>
        <w:b/>
        <w:i w:val="0"/>
        <w:sz w:val="24"/>
        <w:szCs w:val="26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rFonts w:ascii="Times New Roman CYR" w:eastAsia="Times New Roman" w:hAnsi="Times New Roman CYR" w:cs="Times New Roman CYR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nsid w:val="20812E49"/>
    <w:multiLevelType w:val="multilevel"/>
    <w:tmpl w:val="A79A45E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36AF19D8"/>
    <w:multiLevelType w:val="multilevel"/>
    <w:tmpl w:val="1C9AB87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D252A25"/>
    <w:multiLevelType w:val="multilevel"/>
    <w:tmpl w:val="F27C325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AD"/>
    <w:rsid w:val="009D25B1"/>
    <w:rsid w:val="00BE75AD"/>
    <w:rsid w:val="00C43CAB"/>
    <w:rsid w:val="00EA27E7"/>
    <w:rsid w:val="00FE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5A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C43C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A27E7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A27E7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7">
    <w:name w:val="header"/>
    <w:basedOn w:val="a"/>
    <w:link w:val="a8"/>
    <w:uiPriority w:val="99"/>
    <w:rsid w:val="00EA27E7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val="x-none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A27E7"/>
    <w:rPr>
      <w:rFonts w:ascii="Arial" w:eastAsia="Times New Roman" w:hAnsi="Arial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5A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C43C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A27E7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A27E7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7">
    <w:name w:val="header"/>
    <w:basedOn w:val="a"/>
    <w:link w:val="a8"/>
    <w:uiPriority w:val="99"/>
    <w:rsid w:val="00EA27E7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val="x-none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A27E7"/>
    <w:rPr>
      <w:rFonts w:ascii="Arial" w:eastAsia="Times New Roman" w:hAnsi="Arial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2903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Харламова Ольга Хаметовна</dc:creator>
  <cp:lastModifiedBy>Сайдгазыева Лариса Борисовна</cp:lastModifiedBy>
  <cp:revision>2</cp:revision>
  <dcterms:created xsi:type="dcterms:W3CDTF">2022-05-18T07:22:00Z</dcterms:created>
  <dcterms:modified xsi:type="dcterms:W3CDTF">2022-05-18T07:22:00Z</dcterms:modified>
</cp:coreProperties>
</file>